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A9076" w14:textId="77777777" w:rsidR="00823359" w:rsidRPr="005E6871" w:rsidRDefault="00243AC4" w:rsidP="00036443">
      <w:pPr>
        <w:tabs>
          <w:tab w:val="left" w:pos="142"/>
          <w:tab w:val="left" w:pos="1418"/>
        </w:tabs>
        <w:rPr>
          <w:rFonts w:ascii="Arial" w:hAnsi="Arial" w:cs="Arial"/>
        </w:rPr>
      </w:pPr>
      <w:r w:rsidRPr="005E687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834FC1" wp14:editId="1C977A9A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3589020" cy="556260"/>
                <wp:effectExtent l="0" t="0" r="11430" b="1524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9020" cy="5562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B908D36" w14:textId="559B0CFA" w:rsidR="0063627B" w:rsidRPr="00AD57D9" w:rsidRDefault="003F0961" w:rsidP="00243AC4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bookmarkStart w:id="0" w:name="_Hlk218263512"/>
                            <w:bookmarkEnd w:id="0"/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Remote L</w:t>
                            </w:r>
                            <w:r w:rsidR="00FE563F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e</w:t>
                            </w:r>
                            <w:r w:rsidR="00D25C12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arning Early Years </w:t>
                            </w:r>
                            <w:r w:rsidR="002F1DF3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Class: </w:t>
                            </w:r>
                            <w:r w:rsidR="00D6702E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Spring</w:t>
                            </w:r>
                            <w:r w:rsidR="00313E67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D6702E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  <w:p w14:paraId="03863A32" w14:textId="77777777" w:rsidR="00233426" w:rsidRPr="00C450BE" w:rsidRDefault="00233426" w:rsidP="00D4413E">
                            <w:pPr>
                              <w:jc w:val="center"/>
                              <w:rPr>
                                <w:rFonts w:ascii="Tahoma" w:hAnsi="Tahoma" w:cs="Tahoma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834F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282.6pt;height:43.8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" fillcolor="white [3201]" strokecolor="black [3200]" strokeweight=".25pt">
                <v:shadow color="#868686"/>
                <v:textbox>
                  <w:txbxContent>
                    <w:p w14:paraId="4B908D36" w14:textId="559B0CFA" w:rsidR="0063627B" w:rsidRPr="00AD57D9" w:rsidRDefault="003F0961" w:rsidP="00243AC4">
                      <w:pPr>
                        <w:jc w:val="center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bookmarkStart w:id="1" w:name="_Hlk218263512"/>
                      <w:bookmarkEnd w:id="1"/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Remote L</w:t>
                      </w:r>
                      <w:r w:rsidR="00FE563F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e</w:t>
                      </w:r>
                      <w:r w:rsidR="00D25C12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arning Early Years </w:t>
                      </w:r>
                      <w:r w:rsidR="002F1DF3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Class: </w:t>
                      </w:r>
                      <w:r w:rsidR="00D6702E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Spring</w:t>
                      </w:r>
                      <w:r w:rsidR="00313E67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 202</w:t>
                      </w:r>
                      <w:r w:rsidR="00D6702E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6</w:t>
                      </w:r>
                    </w:p>
                    <w:p w14:paraId="03863A32" w14:textId="77777777" w:rsidR="00233426" w:rsidRPr="00C450BE" w:rsidRDefault="00233426" w:rsidP="00D4413E">
                      <w:pPr>
                        <w:jc w:val="center"/>
                        <w:rPr>
                          <w:rFonts w:ascii="Tahoma" w:hAnsi="Tahoma" w:cs="Tahoma"/>
                          <w:sz w:val="20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36443">
        <w:rPr>
          <w:rFonts w:ascii="Arial" w:hAnsi="Arial" w:cs="Arial"/>
        </w:rPr>
        <w:t xml:space="preserve">                                                               </w:t>
      </w:r>
      <w:r w:rsidR="00C450BE">
        <w:rPr>
          <w:rFonts w:ascii="Arial" w:hAnsi="Arial" w:cs="Arial"/>
        </w:rPr>
        <w:t xml:space="preserve">                     </w:t>
      </w:r>
      <w:r w:rsidR="00036443">
        <w:rPr>
          <w:rFonts w:ascii="Arial" w:hAnsi="Arial" w:cs="Arial"/>
        </w:rPr>
        <w:t xml:space="preserve">  </w:t>
      </w:r>
      <w:r w:rsidR="00E22E1C">
        <w:rPr>
          <w:rFonts w:ascii="Arial" w:hAnsi="Arial" w:cs="Arial"/>
        </w:rPr>
        <w:t xml:space="preserve">               </w:t>
      </w:r>
      <w:r w:rsidR="00B269FA" w:rsidRPr="005E6871">
        <w:rPr>
          <w:rFonts w:ascii="Arial" w:hAnsi="Arial" w:cs="Arial"/>
        </w:rPr>
        <w:tab/>
      </w:r>
    </w:p>
    <w:p w14:paraId="1684C3BB" w14:textId="77777777" w:rsidR="00823359" w:rsidRPr="005E6871" w:rsidRDefault="00823359" w:rsidP="00823359">
      <w:pPr>
        <w:rPr>
          <w:rFonts w:ascii="Arial" w:hAnsi="Arial" w:cs="Arial"/>
        </w:rPr>
      </w:pPr>
    </w:p>
    <w:p w14:paraId="7E558DA2" w14:textId="77777777" w:rsidR="00823359" w:rsidRPr="005E6871" w:rsidRDefault="0010527F" w:rsidP="00823359">
      <w:pPr>
        <w:rPr>
          <w:rFonts w:ascii="Arial" w:hAnsi="Arial" w:cs="Arial"/>
        </w:rPr>
      </w:pPr>
      <w:r w:rsidRPr="005E687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473777" wp14:editId="1C0DA6E8">
                <wp:simplePos x="0" y="0"/>
                <wp:positionH relativeFrom="column">
                  <wp:posOffset>3242945</wp:posOffset>
                </wp:positionH>
                <wp:positionV relativeFrom="paragraph">
                  <wp:posOffset>46990</wp:posOffset>
                </wp:positionV>
                <wp:extent cx="3287395" cy="2933700"/>
                <wp:effectExtent l="57150" t="38100" r="84455" b="95250"/>
                <wp:wrapNone/>
                <wp:docPr id="1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7395" cy="29337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9220C8" w14:textId="77777777" w:rsidR="00233426" w:rsidRPr="00C42B16" w:rsidRDefault="00243AC4" w:rsidP="00036443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42B1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Shared Stories</w:t>
                            </w:r>
                          </w:p>
                          <w:p w14:paraId="2E5D0177" w14:textId="036F74A9" w:rsidR="00D61F0D" w:rsidRDefault="00E54BE1" w:rsidP="00E54BE1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W</w:t>
                            </w:r>
                            <w:r w:rsidRPr="002C15E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e are looking </w:t>
                            </w:r>
                            <w:r w:rsidR="00D6702E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animals near and far 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and celebrations. As part of this please click on the link to share our main stor</w:t>
                            </w:r>
                            <w:r w:rsidR="00D6702E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ies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which </w:t>
                            </w:r>
                            <w:r w:rsidR="00D6702E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are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324557">
                              <w:rPr>
                                <w:rFonts w:ascii="Tahoma" w:hAnsi="Tahoma" w:cs="Tahoma"/>
                                <w:b/>
                                <w:bCs/>
                                <w:sz w:val="24"/>
                                <w:szCs w:val="24"/>
                              </w:rPr>
                              <w:t>Penguin Small</w:t>
                            </w:r>
                            <w:r w:rsidR="00D6702E">
                              <w:rPr>
                                <w:rFonts w:ascii="Tahoma" w:hAnsi="Tahoma" w:cs="Tahom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and Noisy Farm: </w:t>
                            </w:r>
                            <w:hyperlink r:id="rId5" w:history="1">
                              <w:r w:rsidR="00D6702E" w:rsidRPr="00392294">
                                <w:rPr>
                                  <w:rStyle w:val="Hyperlink"/>
                                  <w:rFonts w:ascii="Tahoma" w:hAnsi="Tahoma" w:cs="Tahoma"/>
                                  <w:sz w:val="24"/>
                                  <w:szCs w:val="24"/>
                                </w:rPr>
                                <w:t>https://www.youtube.com/watch?v=0cDby-q1BTg</w:t>
                              </w:r>
                            </w:hyperlink>
                            <w:r w:rsidR="00D6702E" w:rsidRPr="0039229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6322015" w14:textId="4A7B85F3" w:rsidR="00D61F0D" w:rsidRPr="00D61F0D" w:rsidRDefault="00000000" w:rsidP="00E54BE1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hyperlink r:id="rId6" w:history="1">
                              <w:r w:rsidR="00D61F0D" w:rsidRPr="00D61F0D">
                                <w:rPr>
                                  <w:rFonts w:ascii="Tahoma" w:hAnsi="Tahoma" w:cs="Tahoma"/>
                                  <w:color w:val="0000FF"/>
                                  <w:sz w:val="24"/>
                                  <w:szCs w:val="24"/>
                                  <w:u w:val="single"/>
                                </w:rPr>
                                <w:t>Noisy Farm (Share a Story Corner)</w:t>
                              </w:r>
                            </w:hyperlink>
                            <w:r w:rsidR="00D6702E" w:rsidRPr="00D61F0D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76043BCA" w14:textId="117B9BFF" w:rsidR="00E54BE1" w:rsidRPr="00E54BE1" w:rsidRDefault="00D6702E" w:rsidP="00E54BE1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 w:rsidRPr="0039229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               </w:t>
                            </w:r>
                            <w:r w:rsidR="00D61F0D" w:rsidRPr="004F7BC4">
                              <w:rPr>
                                <w:rFonts w:ascii="Tahoma" w:hAnsi="Tahoma" w:cs="Tahoma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314B5E8B" wp14:editId="3A47EB4C">
                                  <wp:extent cx="529131" cy="677545"/>
                                  <wp:effectExtent l="0" t="0" r="4445" b="8255"/>
                                  <wp:docPr id="6" name="Picture 6" descr="C:\Users\JTrickett\Desktop\Penguin Small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JTrickett\Desktop\Penguin Small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8485" cy="6895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9229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D61F0D">
                              <w:rPr>
                                <w:noProof/>
                              </w:rPr>
                              <w:drawing>
                                <wp:inline distT="0" distB="0" distL="0" distR="0" wp14:anchorId="1245C36F" wp14:editId="196733D9">
                                  <wp:extent cx="670560" cy="678166"/>
                                  <wp:effectExtent l="0" t="0" r="0" b="825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1332" cy="6991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9229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                     </w:t>
                            </w:r>
                          </w:p>
                          <w:p w14:paraId="6437FEB1" w14:textId="61FDE90C" w:rsidR="00E54BE1" w:rsidRDefault="00E54BE1" w:rsidP="00E54BE1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noProof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  <w:r w:rsidR="00D61F0D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4B5F5D79" w14:textId="6D421CCF" w:rsidR="00E54BE1" w:rsidRDefault="00E54BE1" w:rsidP="00E54BE1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</w:p>
                          <w:p w14:paraId="1C2811AD" w14:textId="3048FADD" w:rsidR="004F7BC4" w:rsidRPr="00392294" w:rsidRDefault="004F7BC4" w:rsidP="007971BC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 w:rsidRPr="0039229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     </w:t>
                            </w:r>
                          </w:p>
                          <w:p w14:paraId="483ADE1B" w14:textId="77777777" w:rsidR="007971BC" w:rsidRPr="00A02661" w:rsidRDefault="0010527F" w:rsidP="007971BC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4F7BC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="003A36FF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4F7BC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    </w:t>
                            </w:r>
                          </w:p>
                          <w:p w14:paraId="15679DDC" w14:textId="77777777" w:rsidR="006C2DD2" w:rsidRDefault="007971BC" w:rsidP="007971BC">
                            <w:pPr>
                              <w:rPr>
                                <w:rStyle w:val="Hyperlink"/>
                                <w:rFonts w:ascii="Tahoma" w:hAnsi="Tahoma" w:cs="Tahoma"/>
                                <w:color w:val="auto"/>
                                <w:sz w:val="24"/>
                                <w:szCs w:val="24"/>
                                <w:u w:val="none"/>
                              </w:rPr>
                            </w:pPr>
                            <w:r>
                              <w:rPr>
                                <w:rStyle w:val="Hyperlink"/>
                                <w:rFonts w:ascii="Tahoma" w:hAnsi="Tahoma" w:cs="Tahoma"/>
                                <w:color w:val="auto"/>
                                <w:sz w:val="24"/>
                                <w:szCs w:val="24"/>
                                <w:u w:val="none"/>
                              </w:rPr>
                              <w:t xml:space="preserve">                    </w:t>
                            </w:r>
                          </w:p>
                          <w:p w14:paraId="431FB18D" w14:textId="77777777" w:rsidR="006C2DD2" w:rsidRDefault="006C2DD2" w:rsidP="0010527F">
                            <w:pPr>
                              <w:rPr>
                                <w:rStyle w:val="Hyperlink"/>
                                <w:rFonts w:ascii="Tahoma" w:hAnsi="Tahoma" w:cs="Tahoma"/>
                                <w:color w:val="auto"/>
                                <w:sz w:val="24"/>
                                <w:szCs w:val="24"/>
                                <w:u w:val="none"/>
                              </w:rPr>
                            </w:pPr>
                          </w:p>
                          <w:p w14:paraId="31EB43A4" w14:textId="77777777" w:rsidR="006C2DD2" w:rsidRDefault="006C2DD2" w:rsidP="0010527F">
                            <w:pPr>
                              <w:rPr>
                                <w:rStyle w:val="Hyperlink"/>
                                <w:rFonts w:ascii="Tahoma" w:hAnsi="Tahoma" w:cs="Tahoma"/>
                                <w:color w:val="auto"/>
                                <w:sz w:val="24"/>
                                <w:szCs w:val="24"/>
                                <w:u w:val="none"/>
                              </w:rPr>
                            </w:pPr>
                          </w:p>
                          <w:p w14:paraId="298EC71E" w14:textId="77777777" w:rsidR="002C15E4" w:rsidRPr="0010527F" w:rsidRDefault="0010527F" w:rsidP="0010527F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 w:rsidRPr="0010527F">
                              <w:rPr>
                                <w:rStyle w:val="Hyperlink"/>
                                <w:rFonts w:ascii="Tahoma" w:hAnsi="Tahoma" w:cs="Tahoma"/>
                                <w:color w:val="auto"/>
                                <w:sz w:val="24"/>
                                <w:szCs w:val="24"/>
                                <w:u w:val="none"/>
                              </w:rPr>
                              <w:t xml:space="preserve">      </w:t>
                            </w:r>
                            <w:r>
                              <w:rPr>
                                <w:rStyle w:val="Hyperlink"/>
                                <w:rFonts w:ascii="Tahoma" w:hAnsi="Tahoma" w:cs="Tahoma"/>
                                <w:color w:val="auto"/>
                                <w:sz w:val="24"/>
                                <w:szCs w:val="24"/>
                                <w:u w:val="none"/>
                              </w:rPr>
                              <w:t xml:space="preserve">         </w:t>
                            </w:r>
                            <w:r w:rsidRPr="0010527F">
                              <w:rPr>
                                <w:rStyle w:val="Hyperlink"/>
                                <w:rFonts w:ascii="Tahoma" w:hAnsi="Tahoma" w:cs="Tahoma"/>
                                <w:color w:val="auto"/>
                                <w:sz w:val="24"/>
                                <w:szCs w:val="24"/>
                                <w:u w:val="none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473777" id="Rectangle 7" o:spid="_x0000_s1027" style="position:absolute;margin-left:255.35pt;margin-top:3.7pt;width:258.85pt;height:23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14:paraId="139220C8" w14:textId="77777777" w:rsidR="00233426" w:rsidRPr="00C42B16" w:rsidRDefault="00243AC4" w:rsidP="00036443">
                      <w:pPr>
                        <w:jc w:val="center"/>
                        <w:rPr>
                          <w:rFonts w:ascii="Tahoma" w:hAnsi="Tahoma" w:cs="Tahoma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42B16">
                        <w:rPr>
                          <w:rFonts w:ascii="Tahoma" w:hAnsi="Tahoma" w:cs="Tahoma"/>
                          <w:b/>
                          <w:sz w:val="24"/>
                          <w:szCs w:val="24"/>
                          <w:u w:val="single"/>
                        </w:rPr>
                        <w:t>Shared Stories</w:t>
                      </w:r>
                    </w:p>
                    <w:p w14:paraId="2E5D0177" w14:textId="036F74A9" w:rsidR="00D61F0D" w:rsidRDefault="00E54BE1" w:rsidP="00E54BE1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W</w:t>
                      </w:r>
                      <w:r w:rsidRPr="002C15E4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e are looking </w:t>
                      </w:r>
                      <w:r w:rsidR="00D6702E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animals near and far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and celebrations. As part of this please click on the link to share our main stor</w:t>
                      </w:r>
                      <w:r w:rsidR="00D6702E">
                        <w:rPr>
                          <w:rFonts w:ascii="Tahoma" w:hAnsi="Tahoma" w:cs="Tahoma"/>
                          <w:sz w:val="24"/>
                          <w:szCs w:val="24"/>
                        </w:rPr>
                        <w:t>ies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which </w:t>
                      </w:r>
                      <w:r w:rsidR="00D6702E">
                        <w:rPr>
                          <w:rFonts w:ascii="Tahoma" w:hAnsi="Tahoma" w:cs="Tahoma"/>
                          <w:sz w:val="24"/>
                          <w:szCs w:val="24"/>
                        </w:rPr>
                        <w:t>are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: </w:t>
                      </w:r>
                      <w:r w:rsidR="00324557">
                        <w:rPr>
                          <w:rFonts w:ascii="Tahoma" w:hAnsi="Tahoma" w:cs="Tahoma"/>
                          <w:b/>
                          <w:bCs/>
                          <w:sz w:val="24"/>
                          <w:szCs w:val="24"/>
                        </w:rPr>
                        <w:t>Penguin Small</w:t>
                      </w:r>
                      <w:r w:rsidR="00D6702E">
                        <w:rPr>
                          <w:rFonts w:ascii="Tahoma" w:hAnsi="Tahoma" w:cs="Tahoma"/>
                          <w:b/>
                          <w:bCs/>
                          <w:sz w:val="24"/>
                          <w:szCs w:val="24"/>
                        </w:rPr>
                        <w:t xml:space="preserve"> and Noisy Farm: </w:t>
                      </w:r>
                      <w:hyperlink r:id="rId9" w:history="1">
                        <w:r w:rsidR="00D6702E" w:rsidRPr="00392294">
                          <w:rPr>
                            <w:rStyle w:val="Hyperlink"/>
                            <w:rFonts w:ascii="Tahoma" w:hAnsi="Tahoma" w:cs="Tahoma"/>
                            <w:sz w:val="24"/>
                            <w:szCs w:val="24"/>
                          </w:rPr>
                          <w:t>https://www.youtube.com/watch?v=0cDby-q1BTg</w:t>
                        </w:r>
                      </w:hyperlink>
                      <w:r w:rsidR="00D6702E" w:rsidRPr="00392294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6322015" w14:textId="4A7B85F3" w:rsidR="00D61F0D" w:rsidRPr="00D61F0D" w:rsidRDefault="00000000" w:rsidP="00E54BE1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hyperlink r:id="rId10" w:history="1">
                        <w:r w:rsidR="00D61F0D" w:rsidRPr="00D61F0D">
                          <w:rPr>
                            <w:rFonts w:ascii="Tahoma" w:hAnsi="Tahoma" w:cs="Tahoma"/>
                            <w:color w:val="0000FF"/>
                            <w:sz w:val="24"/>
                            <w:szCs w:val="24"/>
                            <w:u w:val="single"/>
                          </w:rPr>
                          <w:t>Noisy Farm (Share a Story Corner)</w:t>
                        </w:r>
                      </w:hyperlink>
                      <w:r w:rsidR="00D6702E" w:rsidRPr="00D61F0D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76043BCA" w14:textId="117B9BFF" w:rsidR="00E54BE1" w:rsidRPr="00E54BE1" w:rsidRDefault="00D6702E" w:rsidP="00E54BE1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 w:rsidRPr="00392294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               </w:t>
                      </w:r>
                      <w:r w:rsidR="00D61F0D" w:rsidRPr="004F7BC4">
                        <w:rPr>
                          <w:rFonts w:ascii="Tahoma" w:hAnsi="Tahoma" w:cs="Tahoma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314B5E8B" wp14:editId="3A47EB4C">
                            <wp:extent cx="529131" cy="677545"/>
                            <wp:effectExtent l="0" t="0" r="4445" b="8255"/>
                            <wp:docPr id="6" name="Picture 6" descr="C:\Users\JTrickett\Desktop\Penguin Small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JTrickett\Desktop\Penguin Small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8485" cy="6895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92294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    </w:t>
                      </w:r>
                      <w:r w:rsidR="00D61F0D">
                        <w:rPr>
                          <w:noProof/>
                        </w:rPr>
                        <w:drawing>
                          <wp:inline distT="0" distB="0" distL="0" distR="0" wp14:anchorId="1245C36F" wp14:editId="196733D9">
                            <wp:extent cx="670560" cy="678166"/>
                            <wp:effectExtent l="0" t="0" r="0" b="825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1332" cy="6991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92294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                     </w:t>
                      </w:r>
                    </w:p>
                    <w:p w14:paraId="6437FEB1" w14:textId="61FDE90C" w:rsidR="00E54BE1" w:rsidRDefault="00E54BE1" w:rsidP="00E54BE1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noProof/>
                          <w:sz w:val="24"/>
                          <w:szCs w:val="24"/>
                        </w:rPr>
                        <w:t xml:space="preserve">               </w:t>
                      </w:r>
                      <w:r w:rsidR="00D61F0D">
                        <w:rPr>
                          <w:noProof/>
                        </w:rPr>
                        <w:t xml:space="preserve"> </w:t>
                      </w:r>
                    </w:p>
                    <w:p w14:paraId="4B5F5D79" w14:textId="6D421CCF" w:rsidR="00E54BE1" w:rsidRDefault="00E54BE1" w:rsidP="00E54BE1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</w:p>
                    <w:p w14:paraId="1C2811AD" w14:textId="3048FADD" w:rsidR="004F7BC4" w:rsidRPr="00392294" w:rsidRDefault="004F7BC4" w:rsidP="007971BC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 w:rsidRPr="00392294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     </w:t>
                      </w:r>
                    </w:p>
                    <w:p w14:paraId="483ADE1B" w14:textId="77777777" w:rsidR="007971BC" w:rsidRPr="00A02661" w:rsidRDefault="0010527F" w:rsidP="007971BC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    </w:t>
                      </w:r>
                      <w:r w:rsidR="004F7BC4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          </w:t>
                      </w:r>
                      <w:r w:rsidR="003A36FF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 </w:t>
                      </w:r>
                      <w:r w:rsidR="004F7BC4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    </w:t>
                      </w:r>
                    </w:p>
                    <w:p w14:paraId="15679DDC" w14:textId="77777777" w:rsidR="006C2DD2" w:rsidRDefault="007971BC" w:rsidP="007971BC">
                      <w:pPr>
                        <w:rPr>
                          <w:rStyle w:val="Hyperlink"/>
                          <w:rFonts w:ascii="Tahoma" w:hAnsi="Tahoma" w:cs="Tahoma"/>
                          <w:color w:val="auto"/>
                          <w:sz w:val="24"/>
                          <w:szCs w:val="24"/>
                          <w:u w:val="none"/>
                        </w:rPr>
                      </w:pPr>
                      <w:r>
                        <w:rPr>
                          <w:rStyle w:val="Hyperlink"/>
                          <w:rFonts w:ascii="Tahoma" w:hAnsi="Tahoma" w:cs="Tahoma"/>
                          <w:color w:val="auto"/>
                          <w:sz w:val="24"/>
                          <w:szCs w:val="24"/>
                          <w:u w:val="none"/>
                        </w:rPr>
                        <w:t xml:space="preserve">                    </w:t>
                      </w:r>
                    </w:p>
                    <w:p w14:paraId="431FB18D" w14:textId="77777777" w:rsidR="006C2DD2" w:rsidRDefault="006C2DD2" w:rsidP="0010527F">
                      <w:pPr>
                        <w:rPr>
                          <w:rStyle w:val="Hyperlink"/>
                          <w:rFonts w:ascii="Tahoma" w:hAnsi="Tahoma" w:cs="Tahoma"/>
                          <w:color w:val="auto"/>
                          <w:sz w:val="24"/>
                          <w:szCs w:val="24"/>
                          <w:u w:val="none"/>
                        </w:rPr>
                      </w:pPr>
                    </w:p>
                    <w:p w14:paraId="31EB43A4" w14:textId="77777777" w:rsidR="006C2DD2" w:rsidRDefault="006C2DD2" w:rsidP="0010527F">
                      <w:pPr>
                        <w:rPr>
                          <w:rStyle w:val="Hyperlink"/>
                          <w:rFonts w:ascii="Tahoma" w:hAnsi="Tahoma" w:cs="Tahoma"/>
                          <w:color w:val="auto"/>
                          <w:sz w:val="24"/>
                          <w:szCs w:val="24"/>
                          <w:u w:val="none"/>
                        </w:rPr>
                      </w:pPr>
                    </w:p>
                    <w:p w14:paraId="298EC71E" w14:textId="77777777" w:rsidR="002C15E4" w:rsidRPr="0010527F" w:rsidRDefault="0010527F" w:rsidP="0010527F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 w:rsidRPr="0010527F">
                        <w:rPr>
                          <w:rStyle w:val="Hyperlink"/>
                          <w:rFonts w:ascii="Tahoma" w:hAnsi="Tahoma" w:cs="Tahoma"/>
                          <w:color w:val="auto"/>
                          <w:sz w:val="24"/>
                          <w:szCs w:val="24"/>
                          <w:u w:val="none"/>
                        </w:rPr>
                        <w:t xml:space="preserve">      </w:t>
                      </w:r>
                      <w:r>
                        <w:rPr>
                          <w:rStyle w:val="Hyperlink"/>
                          <w:rFonts w:ascii="Tahoma" w:hAnsi="Tahoma" w:cs="Tahoma"/>
                          <w:color w:val="auto"/>
                          <w:sz w:val="24"/>
                          <w:szCs w:val="24"/>
                          <w:u w:val="none"/>
                        </w:rPr>
                        <w:t xml:space="preserve">         </w:t>
                      </w:r>
                      <w:r w:rsidRPr="0010527F">
                        <w:rPr>
                          <w:rStyle w:val="Hyperlink"/>
                          <w:rFonts w:ascii="Tahoma" w:hAnsi="Tahoma" w:cs="Tahoma"/>
                          <w:color w:val="auto"/>
                          <w:sz w:val="24"/>
                          <w:szCs w:val="24"/>
                          <w:u w:val="none"/>
                        </w:rP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 w:rsidR="00FE563F" w:rsidRPr="005E687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54C1CE7" wp14:editId="73FD9BE3">
                <wp:simplePos x="0" y="0"/>
                <wp:positionH relativeFrom="margin">
                  <wp:posOffset>8255</wp:posOffset>
                </wp:positionH>
                <wp:positionV relativeFrom="paragraph">
                  <wp:posOffset>46990</wp:posOffset>
                </wp:positionV>
                <wp:extent cx="3086100" cy="5836920"/>
                <wp:effectExtent l="57150" t="38100" r="76200" b="87630"/>
                <wp:wrapNone/>
                <wp:docPr id="1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58369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ABA7F4" w14:textId="77777777" w:rsidR="00C279AA" w:rsidRPr="00FF7A1C" w:rsidRDefault="00C279AA" w:rsidP="00C279AA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48011C">
                              <w:rPr>
                                <w:rFonts w:ascii="Tahoma" w:hAnsi="Tahoma" w:cs="Tahoma"/>
                                <w:b/>
                                <w:sz w:val="24"/>
                              </w:rPr>
                              <w:t>Cognition and ICT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u w:val="single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Style w:val="Hyperlink"/>
                                <w:rFonts w:ascii="Tahoma" w:hAnsi="Tahoma" w:cs="Tahoma"/>
                                <w:color w:val="auto"/>
                                <w:u w:val="none"/>
                              </w:rPr>
                              <w:t xml:space="preserve"> </w:t>
                            </w:r>
                          </w:p>
                          <w:p w14:paraId="0E56F0FE" w14:textId="77777777" w:rsidR="00B63547" w:rsidRDefault="0048026C" w:rsidP="00C279AA">
                            <w:r w:rsidRPr="000127A1">
                              <w:rPr>
                                <w:rStyle w:val="Hyperlink"/>
                                <w:rFonts w:ascii="Tahoma" w:hAnsi="Tahoma" w:cs="Tahoma"/>
                                <w:color w:val="auto"/>
                                <w:sz w:val="24"/>
                                <w:szCs w:val="24"/>
                                <w:u w:val="none"/>
                              </w:rPr>
                              <w:t xml:space="preserve">Please click on the link to access lots of different sensory activities for you to try at home. </w:t>
                            </w:r>
                            <w:r w:rsidR="003A36FF">
                              <w:rPr>
                                <w:rStyle w:val="Hyperlink"/>
                                <w:rFonts w:ascii="Tahoma" w:hAnsi="Tahoma" w:cs="Tahoma"/>
                                <w:color w:val="auto"/>
                                <w:sz w:val="24"/>
                                <w:szCs w:val="24"/>
                                <w:u w:val="none"/>
                              </w:rPr>
                              <w:t xml:space="preserve">                                              </w:t>
                            </w:r>
                          </w:p>
                          <w:p w14:paraId="08E1DFB4" w14:textId="509B5435" w:rsidR="00060959" w:rsidRPr="007971BC" w:rsidRDefault="00000000" w:rsidP="00C279AA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hyperlink r:id="rId11" w:history="1">
                              <w:r w:rsidR="00D6702E" w:rsidRPr="007227F7">
                                <w:rPr>
                                  <w:rFonts w:ascii="Tahoma" w:hAnsi="Tahoma" w:cs="Tahoma"/>
                                  <w:color w:val="0000FF"/>
                                  <w:u w:val="single"/>
                                </w:rPr>
                                <w:t xml:space="preserve">SEN Teacher </w:t>
                              </w:r>
                              <w:r w:rsidR="00D6702E" w:rsidRPr="007227F7">
                                <w:rPr>
                                  <w:rFonts w:ascii="Cambria Math" w:hAnsi="Cambria Math" w:cs="Cambria Math"/>
                                  <w:color w:val="0000FF"/>
                                  <w:u w:val="single"/>
                                </w:rPr>
                                <w:t>⋆</w:t>
                              </w:r>
                              <w:r w:rsidR="00D6702E" w:rsidRPr="007227F7">
                                <w:rPr>
                                  <w:rFonts w:ascii="Tahoma" w:hAnsi="Tahoma" w:cs="Tahoma"/>
                                  <w:color w:val="0000FF"/>
                                  <w:u w:val="single"/>
                                </w:rPr>
                                <w:t xml:space="preserve"> Light Box </w:t>
                              </w:r>
                              <w:r w:rsidR="00D6702E" w:rsidRPr="007227F7">
                                <w:rPr>
                                  <w:rFonts w:ascii="Cambria Math" w:hAnsi="Cambria Math" w:cs="Cambria Math"/>
                                  <w:color w:val="0000FF"/>
                                  <w:u w:val="single"/>
                                </w:rPr>
                                <w:t>⋆</w:t>
                              </w:r>
                              <w:r w:rsidR="00D6702E" w:rsidRPr="007227F7">
                                <w:rPr>
                                  <w:rFonts w:ascii="Tahoma" w:hAnsi="Tahoma" w:cs="Tahoma"/>
                                  <w:color w:val="0000FF"/>
                                  <w:u w:val="single"/>
                                </w:rPr>
                                <w:t xml:space="preserve"> Free Arts &amp; Sensory Software Download</w:t>
                              </w:r>
                            </w:hyperlink>
                          </w:p>
                          <w:p w14:paraId="5C4FA48D" w14:textId="4E38DA5C" w:rsidR="003A36FF" w:rsidRDefault="00C279AA" w:rsidP="00C279AA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 w:rsidRPr="00B63547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Counting songs</w:t>
                            </w:r>
                            <w:r w:rsidRPr="003071B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:</w:t>
                            </w:r>
                            <w:r w:rsidR="00100B3D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127A1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Try these</w:t>
                            </w:r>
                            <w:r w:rsidR="00DF457D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counting songs:</w:t>
                            </w:r>
                            <w:r w:rsidR="007971BC" w:rsidRPr="007971BC">
                              <w:t xml:space="preserve"> </w:t>
                            </w:r>
                            <w:r w:rsidR="00D6702E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5 Little Penguins</w:t>
                            </w:r>
                          </w:p>
                          <w:p w14:paraId="310D5B1E" w14:textId="77777777" w:rsidR="00D6702E" w:rsidRPr="00392294" w:rsidRDefault="00000000" w:rsidP="00D6702E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hyperlink r:id="rId12" w:history="1">
                              <w:r w:rsidR="00D6702E" w:rsidRPr="00392294">
                                <w:rPr>
                                  <w:rStyle w:val="Hyperlink"/>
                                  <w:rFonts w:ascii="Tahoma" w:hAnsi="Tahoma" w:cs="Tahoma"/>
                                  <w:sz w:val="24"/>
                                  <w:szCs w:val="24"/>
                                </w:rPr>
                                <w:t>https://www.youtube.com/watch?v=72pm_Y6iUrM</w:t>
                              </w:r>
                            </w:hyperlink>
                          </w:p>
                          <w:p w14:paraId="5EAD45A0" w14:textId="6EE76605" w:rsidR="00D6702E" w:rsidRDefault="00000000" w:rsidP="00C279AA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hyperlink r:id="rId13" w:history="1">
                              <w:r w:rsidR="00D6702E" w:rsidRPr="00392294">
                                <w:rPr>
                                  <w:rStyle w:val="Hyperlink"/>
                                  <w:rFonts w:ascii="Tahoma" w:hAnsi="Tahoma" w:cs="Tahoma"/>
                                  <w:sz w:val="24"/>
                                  <w:szCs w:val="24"/>
                                </w:rPr>
                                <w:t>https://www.youtube.com/watch?v=7lsrm-kAmfY</w:t>
                              </w:r>
                            </w:hyperlink>
                          </w:p>
                          <w:p w14:paraId="24399BFB" w14:textId="44AF6EB0" w:rsidR="00D6702E" w:rsidRDefault="00FE563F" w:rsidP="00FE563F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 w:rsidRPr="00E25A83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Music: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                                           </w:t>
                            </w:r>
                            <w:r w:rsidR="00060959" w:rsidRPr="00060959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L</w:t>
                            </w:r>
                            <w:r w:rsidR="00060959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isten to relaxing </w:t>
                            </w:r>
                            <w:r w:rsidR="00D61F0D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winter </w:t>
                            </w:r>
                            <w:r w:rsidR="00060959" w:rsidRPr="00060959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music such as: </w:t>
                            </w:r>
                          </w:p>
                          <w:p w14:paraId="6EBE542F" w14:textId="259D0996" w:rsidR="00E54BE1" w:rsidRDefault="00000000" w:rsidP="00FE563F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hyperlink r:id="rId14" w:history="1">
                              <w:r w:rsidR="00D6702E" w:rsidRPr="0054383B">
                                <w:rPr>
                                  <w:rStyle w:val="Hyperlink"/>
                                  <w:rFonts w:ascii="Tahoma" w:hAnsi="Tahoma" w:cs="Tahoma"/>
                                  <w:sz w:val="24"/>
                                  <w:szCs w:val="24"/>
                                </w:rPr>
                                <w:t>https://www.youtube.com/watch?v=PoJJBwNcHKk</w:t>
                              </w:r>
                            </w:hyperlink>
                          </w:p>
                          <w:p w14:paraId="4F17CC78" w14:textId="594A246E" w:rsidR="00060959" w:rsidRDefault="00E54BE1" w:rsidP="00FE563F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M</w:t>
                            </w:r>
                            <w:r w:rsidR="00060959" w:rsidRPr="00060959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ake </w:t>
                            </w:r>
                            <w:r w:rsidR="00D6702E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winter</w:t>
                            </w:r>
                            <w:r w:rsidR="00060959" w:rsidRPr="00060959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music using various things such as bells etc to join in the session.</w:t>
                            </w:r>
                          </w:p>
                          <w:p w14:paraId="5F0BEBF6" w14:textId="6F237AD4" w:rsidR="00FE563F" w:rsidRPr="002C15E4" w:rsidRDefault="00060959" w:rsidP="00FE563F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Think of a </w:t>
                            </w:r>
                            <w:r w:rsidR="00E54BE1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celebration</w:t>
                            </w:r>
                            <w:r w:rsidR="00D6702E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like Chinese New Year</w:t>
                            </w:r>
                            <w:r w:rsidR="00E54BE1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and try listening to lots of different genres of music that you might</w:t>
                            </w:r>
                            <w:r w:rsidR="00E54BE1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here during it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14:paraId="67682A6F" w14:textId="77777777" w:rsidR="002D3129" w:rsidRPr="00AD57D9" w:rsidRDefault="002D3129" w:rsidP="00243AC4">
                            <w:pPr>
                              <w:widowControl w:val="0"/>
                              <w:spacing w:after="0" w:line="240" w:lineRule="auto"/>
                              <w:rPr>
                                <w:rFonts w:ascii="Tahoma" w:hAnsi="Tahoma" w:cs="Tahoma"/>
                                <w:bCs/>
                                <w:sz w:val="24"/>
                                <w:szCs w:val="28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4C1CE7" id="Rectangle 3" o:spid="_x0000_s1028" style="position:absolute;margin-left:.65pt;margin-top:3.7pt;width:243pt;height:459.6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02ABA7F4" w14:textId="77777777" w:rsidR="00C279AA" w:rsidRPr="00FF7A1C" w:rsidRDefault="00C279AA" w:rsidP="00C279AA">
                      <w:pPr>
                        <w:rPr>
                          <w:rFonts w:ascii="Arial" w:hAnsi="Arial" w:cs="Arial"/>
                        </w:rPr>
                      </w:pPr>
                      <w:r w:rsidRPr="0048011C">
                        <w:rPr>
                          <w:rFonts w:ascii="Tahoma" w:hAnsi="Tahoma" w:cs="Tahoma"/>
                          <w:b/>
                          <w:sz w:val="24"/>
                        </w:rPr>
                        <w:t>Cognition and ICT</w:t>
                      </w:r>
                      <w:r>
                        <w:rPr>
                          <w:rFonts w:ascii="Tahoma" w:hAnsi="Tahoma" w:cs="Tahoma"/>
                          <w:b/>
                          <w:sz w:val="24"/>
                          <w:u w:val="single"/>
                        </w:rPr>
                        <w:t xml:space="preserve">                                     </w:t>
                      </w:r>
                      <w:r>
                        <w:rPr>
                          <w:rStyle w:val="Hyperlink"/>
                          <w:rFonts w:ascii="Tahoma" w:hAnsi="Tahoma" w:cs="Tahoma"/>
                          <w:color w:val="auto"/>
                          <w:u w:val="none"/>
                        </w:rPr>
                        <w:t xml:space="preserve"> </w:t>
                      </w:r>
                    </w:p>
                    <w:p w14:paraId="0E56F0FE" w14:textId="77777777" w:rsidR="00B63547" w:rsidRDefault="0048026C" w:rsidP="00C279AA">
                      <w:r w:rsidRPr="000127A1">
                        <w:rPr>
                          <w:rStyle w:val="Hyperlink"/>
                          <w:rFonts w:ascii="Tahoma" w:hAnsi="Tahoma" w:cs="Tahoma"/>
                          <w:color w:val="auto"/>
                          <w:sz w:val="24"/>
                          <w:szCs w:val="24"/>
                          <w:u w:val="none"/>
                        </w:rPr>
                        <w:t xml:space="preserve">Please click on the link to access lots of different sensory activities for you to try at home. </w:t>
                      </w:r>
                      <w:r w:rsidR="003A36FF">
                        <w:rPr>
                          <w:rStyle w:val="Hyperlink"/>
                          <w:rFonts w:ascii="Tahoma" w:hAnsi="Tahoma" w:cs="Tahoma"/>
                          <w:color w:val="auto"/>
                          <w:sz w:val="24"/>
                          <w:szCs w:val="24"/>
                          <w:u w:val="none"/>
                        </w:rPr>
                        <w:t xml:space="preserve">                                              </w:t>
                      </w:r>
                    </w:p>
                    <w:p w14:paraId="08E1DFB4" w14:textId="509B5435" w:rsidR="00060959" w:rsidRPr="007971BC" w:rsidRDefault="00000000" w:rsidP="00C279AA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hyperlink r:id="rId15" w:history="1">
                        <w:r w:rsidR="00D6702E" w:rsidRPr="007227F7">
                          <w:rPr>
                            <w:rFonts w:ascii="Tahoma" w:hAnsi="Tahoma" w:cs="Tahoma"/>
                            <w:color w:val="0000FF"/>
                            <w:u w:val="single"/>
                          </w:rPr>
                          <w:t xml:space="preserve">SEN Teacher </w:t>
                        </w:r>
                        <w:r w:rsidR="00D6702E" w:rsidRPr="007227F7">
                          <w:rPr>
                            <w:rFonts w:ascii="Cambria Math" w:hAnsi="Cambria Math" w:cs="Cambria Math"/>
                            <w:color w:val="0000FF"/>
                            <w:u w:val="single"/>
                          </w:rPr>
                          <w:t>⋆</w:t>
                        </w:r>
                        <w:r w:rsidR="00D6702E" w:rsidRPr="007227F7">
                          <w:rPr>
                            <w:rFonts w:ascii="Tahoma" w:hAnsi="Tahoma" w:cs="Tahoma"/>
                            <w:color w:val="0000FF"/>
                            <w:u w:val="single"/>
                          </w:rPr>
                          <w:t xml:space="preserve"> Light Box </w:t>
                        </w:r>
                        <w:r w:rsidR="00D6702E" w:rsidRPr="007227F7">
                          <w:rPr>
                            <w:rFonts w:ascii="Cambria Math" w:hAnsi="Cambria Math" w:cs="Cambria Math"/>
                            <w:color w:val="0000FF"/>
                            <w:u w:val="single"/>
                          </w:rPr>
                          <w:t>⋆</w:t>
                        </w:r>
                        <w:r w:rsidR="00D6702E" w:rsidRPr="007227F7">
                          <w:rPr>
                            <w:rFonts w:ascii="Tahoma" w:hAnsi="Tahoma" w:cs="Tahoma"/>
                            <w:color w:val="0000FF"/>
                            <w:u w:val="single"/>
                          </w:rPr>
                          <w:t xml:space="preserve"> Free Arts &amp; Sensory Software Download</w:t>
                        </w:r>
                      </w:hyperlink>
                    </w:p>
                    <w:p w14:paraId="5C4FA48D" w14:textId="4E38DA5C" w:rsidR="003A36FF" w:rsidRDefault="00C279AA" w:rsidP="00C279AA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 w:rsidRPr="00B63547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Counting songs</w:t>
                      </w:r>
                      <w:r w:rsidRPr="003071B4">
                        <w:rPr>
                          <w:rFonts w:ascii="Tahoma" w:hAnsi="Tahoma" w:cs="Tahoma"/>
                          <w:sz w:val="24"/>
                          <w:szCs w:val="24"/>
                        </w:rPr>
                        <w:t>:</w:t>
                      </w:r>
                      <w:r w:rsidR="00100B3D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</w:t>
                      </w:r>
                      <w:r w:rsidR="000127A1">
                        <w:rPr>
                          <w:rFonts w:ascii="Tahoma" w:hAnsi="Tahoma" w:cs="Tahoma"/>
                          <w:sz w:val="24"/>
                          <w:szCs w:val="24"/>
                        </w:rPr>
                        <w:t>Try these</w:t>
                      </w:r>
                      <w:r w:rsidR="00DF457D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counting songs:</w:t>
                      </w:r>
                      <w:r w:rsidR="007971BC" w:rsidRPr="007971BC">
                        <w:t xml:space="preserve"> </w:t>
                      </w:r>
                      <w:r w:rsidR="00D6702E">
                        <w:rPr>
                          <w:rFonts w:ascii="Tahoma" w:hAnsi="Tahoma" w:cs="Tahoma"/>
                          <w:sz w:val="24"/>
                          <w:szCs w:val="24"/>
                        </w:rPr>
                        <w:t>5 Little Penguins</w:t>
                      </w:r>
                    </w:p>
                    <w:p w14:paraId="310D5B1E" w14:textId="77777777" w:rsidR="00D6702E" w:rsidRPr="00392294" w:rsidRDefault="00000000" w:rsidP="00D6702E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hyperlink r:id="rId16" w:history="1">
                        <w:r w:rsidR="00D6702E" w:rsidRPr="00392294">
                          <w:rPr>
                            <w:rStyle w:val="Hyperlink"/>
                            <w:rFonts w:ascii="Tahoma" w:hAnsi="Tahoma" w:cs="Tahoma"/>
                            <w:sz w:val="24"/>
                            <w:szCs w:val="24"/>
                          </w:rPr>
                          <w:t>https://www.youtube.com/watch?v=72pm_Y6iUrM</w:t>
                        </w:r>
                      </w:hyperlink>
                    </w:p>
                    <w:p w14:paraId="5EAD45A0" w14:textId="6EE76605" w:rsidR="00D6702E" w:rsidRDefault="00000000" w:rsidP="00C279AA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hyperlink r:id="rId17" w:history="1">
                        <w:r w:rsidR="00D6702E" w:rsidRPr="00392294">
                          <w:rPr>
                            <w:rStyle w:val="Hyperlink"/>
                            <w:rFonts w:ascii="Tahoma" w:hAnsi="Tahoma" w:cs="Tahoma"/>
                            <w:sz w:val="24"/>
                            <w:szCs w:val="24"/>
                          </w:rPr>
                          <w:t>https://www.youtube.com/watch?v=7lsrm-kAmfY</w:t>
                        </w:r>
                      </w:hyperlink>
                    </w:p>
                    <w:p w14:paraId="24399BFB" w14:textId="44AF6EB0" w:rsidR="00D6702E" w:rsidRDefault="00FE563F" w:rsidP="00FE563F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 w:rsidRPr="00E25A83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Music: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                                           </w:t>
                      </w:r>
                      <w:r w:rsidR="00060959" w:rsidRPr="00060959">
                        <w:rPr>
                          <w:rFonts w:ascii="Tahoma" w:hAnsi="Tahoma" w:cs="Tahoma"/>
                          <w:sz w:val="24"/>
                          <w:szCs w:val="24"/>
                        </w:rPr>
                        <w:t>L</w:t>
                      </w:r>
                      <w:r w:rsidR="00060959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isten to relaxing </w:t>
                      </w:r>
                      <w:r w:rsidR="00D61F0D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winter </w:t>
                      </w:r>
                      <w:r w:rsidR="00060959" w:rsidRPr="00060959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music such as: </w:t>
                      </w:r>
                    </w:p>
                    <w:p w14:paraId="6EBE542F" w14:textId="259D0996" w:rsidR="00E54BE1" w:rsidRDefault="00000000" w:rsidP="00FE563F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hyperlink r:id="rId18" w:history="1">
                        <w:r w:rsidR="00D6702E" w:rsidRPr="0054383B">
                          <w:rPr>
                            <w:rStyle w:val="Hyperlink"/>
                            <w:rFonts w:ascii="Tahoma" w:hAnsi="Tahoma" w:cs="Tahoma"/>
                            <w:sz w:val="24"/>
                            <w:szCs w:val="24"/>
                          </w:rPr>
                          <w:t>https://www.youtube.com/watch?v=PoJJBwNcHKk</w:t>
                        </w:r>
                      </w:hyperlink>
                    </w:p>
                    <w:p w14:paraId="4F17CC78" w14:textId="594A246E" w:rsidR="00060959" w:rsidRDefault="00E54BE1" w:rsidP="00FE563F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M</w:t>
                      </w:r>
                      <w:r w:rsidR="00060959" w:rsidRPr="00060959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ake </w:t>
                      </w:r>
                      <w:r w:rsidR="00D6702E">
                        <w:rPr>
                          <w:rFonts w:ascii="Tahoma" w:hAnsi="Tahoma" w:cs="Tahoma"/>
                          <w:sz w:val="24"/>
                          <w:szCs w:val="24"/>
                        </w:rPr>
                        <w:t>winter</w:t>
                      </w:r>
                      <w:r w:rsidR="00060959" w:rsidRPr="00060959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music using various things such as bells etc to join in the session.</w:t>
                      </w:r>
                    </w:p>
                    <w:p w14:paraId="5F0BEBF6" w14:textId="6F237AD4" w:rsidR="00FE563F" w:rsidRPr="002C15E4" w:rsidRDefault="00060959" w:rsidP="00FE563F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Think of a </w:t>
                      </w:r>
                      <w:r w:rsidR="00E54BE1">
                        <w:rPr>
                          <w:rFonts w:ascii="Tahoma" w:hAnsi="Tahoma" w:cs="Tahoma"/>
                          <w:sz w:val="24"/>
                          <w:szCs w:val="24"/>
                        </w:rPr>
                        <w:t>celebration</w:t>
                      </w:r>
                      <w:r w:rsidR="00D6702E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like Chinese New Year</w:t>
                      </w:r>
                      <w:r w:rsidR="00E54BE1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and try listening to lots of different genres of music that you might</w:t>
                      </w:r>
                      <w:r w:rsidR="00E54BE1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here during it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!</w:t>
                      </w:r>
                    </w:p>
                    <w:p w14:paraId="67682A6F" w14:textId="77777777" w:rsidR="002D3129" w:rsidRPr="00AD57D9" w:rsidRDefault="002D3129" w:rsidP="00243AC4">
                      <w:pPr>
                        <w:widowControl w:val="0"/>
                        <w:spacing w:after="0" w:line="240" w:lineRule="auto"/>
                        <w:rPr>
                          <w:rFonts w:ascii="Tahoma" w:hAnsi="Tahoma" w:cs="Tahoma"/>
                          <w:bCs/>
                          <w:sz w:val="24"/>
                          <w:szCs w:val="28"/>
                          <w:lang w:eastAsia="en-GB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E563F" w:rsidRPr="005E687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5248BA" wp14:editId="66BCEBBF">
                <wp:simplePos x="0" y="0"/>
                <wp:positionH relativeFrom="column">
                  <wp:posOffset>6675755</wp:posOffset>
                </wp:positionH>
                <wp:positionV relativeFrom="paragraph">
                  <wp:posOffset>46990</wp:posOffset>
                </wp:positionV>
                <wp:extent cx="2949575" cy="5867400"/>
                <wp:effectExtent l="57150" t="38100" r="79375" b="9525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9575" cy="5867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F7FE30" w14:textId="77777777" w:rsidR="00BB2AA4" w:rsidRDefault="00BB2AA4" w:rsidP="00BB2AA4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22E1C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Creative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and exploratory play</w:t>
                            </w:r>
                          </w:p>
                          <w:p w14:paraId="2448DE94" w14:textId="32F7F141" w:rsidR="00D6702E" w:rsidRDefault="00D6702E" w:rsidP="00D6702E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</w:pPr>
                            <w:r w:rsidRPr="007971BC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Focus</w:t>
                            </w:r>
                            <w:r w:rsidRPr="007971BC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Pr="003F0961"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>Create a penguin</w:t>
                            </w:r>
                            <w:r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>/</w:t>
                            </w:r>
                            <w:r w:rsidRPr="003F0961"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 xml:space="preserve">polar bear </w:t>
                            </w:r>
                            <w:r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 xml:space="preserve">or farm yard </w:t>
                            </w:r>
                            <w:r w:rsidRPr="003F0961"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 xml:space="preserve">collage or </w:t>
                            </w:r>
                            <w:r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 xml:space="preserve">you could </w:t>
                            </w:r>
                            <w:r w:rsidRPr="003F0961"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>even make a polar landscape. Or see if you can create some warm clothes to wear in winter.</w:t>
                            </w:r>
                          </w:p>
                          <w:p w14:paraId="2AC4056E" w14:textId="77777777" w:rsidR="00D6702E" w:rsidRPr="007405C2" w:rsidRDefault="00D6702E" w:rsidP="00D6702E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1A8FA524" w14:textId="77777777" w:rsidR="00D6702E" w:rsidRPr="003F0961" w:rsidRDefault="00D6702E" w:rsidP="00D6702E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</w:pPr>
                            <w:r w:rsidRPr="007971BC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Equipment</w:t>
                            </w:r>
                            <w:r w:rsidRPr="007971BC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:</w:t>
                            </w:r>
                            <w:r w:rsidRPr="007405C2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>different m</w:t>
                            </w:r>
                            <w:r w:rsidRPr="003F0961"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>aterials, paper, glue and paint.</w:t>
                            </w:r>
                          </w:p>
                          <w:p w14:paraId="245F8CEE" w14:textId="242CB2A1" w:rsidR="00D6702E" w:rsidRPr="003F0961" w:rsidRDefault="00D6702E" w:rsidP="00D6702E">
                            <w:pPr>
                              <w:rPr>
                                <w:rFonts w:ascii="Tahoma" w:hAnsi="Tahoma" w:cs="Tahoma"/>
                                <w:b/>
                                <w:sz w:val="23"/>
                                <w:szCs w:val="23"/>
                              </w:rPr>
                            </w:pPr>
                            <w:r w:rsidRPr="003F0961"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>The focus will be to create a collage</w:t>
                            </w:r>
                            <w:r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>/ picture</w:t>
                            </w:r>
                            <w:r w:rsidRPr="003F0961"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>with</w:t>
                            </w:r>
                            <w:r w:rsidRPr="003F0961"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 xml:space="preserve"> the different materials that you have found, or to help create a landscape for polar animals</w:t>
                            </w:r>
                            <w:r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 xml:space="preserve"> or farm animals</w:t>
                            </w:r>
                            <w:r w:rsidRPr="003F0961"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 xml:space="preserve"> or </w:t>
                            </w:r>
                            <w:r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 xml:space="preserve">even </w:t>
                            </w:r>
                            <w:r w:rsidRPr="003F0961"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>clothes to keep you warm in winter.</w:t>
                            </w:r>
                          </w:p>
                          <w:p w14:paraId="00AE50B8" w14:textId="6AC71608" w:rsidR="00D6702E" w:rsidRPr="00FE563F" w:rsidRDefault="00D6702E" w:rsidP="00D6702E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Or you could try: </w:t>
                            </w:r>
                            <w:r w:rsidRPr="003F0961"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 xml:space="preserve">Finding out about the Chinese New Year (this year it is the Year of the </w:t>
                            </w:r>
                            <w:r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>horse</w:t>
                            </w:r>
                            <w:r w:rsidRPr="003F0961"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>) and create Chinese themed artwork and listen to Chinese music.</w:t>
                            </w:r>
                          </w:p>
                          <w:p w14:paraId="3A5B568C" w14:textId="4DA024CD" w:rsidR="00D6702E" w:rsidRPr="00111D8F" w:rsidRDefault="00D6702E" w:rsidP="00D6702E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 w:rsidRPr="008E7CFC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What can you see in your garden? </w:t>
                            </w:r>
                            <w:r w:rsidRPr="003F0961"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 xml:space="preserve">As we are exploring </w:t>
                            </w:r>
                            <w:r w:rsidR="00D61F0D"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>animals</w:t>
                            </w:r>
                            <w:r w:rsidRPr="003F0961">
                              <w:rPr>
                                <w:rFonts w:ascii="Tahoma" w:hAnsi="Tahoma" w:cs="Tahoma"/>
                                <w:sz w:val="23"/>
                                <w:szCs w:val="23"/>
                              </w:rPr>
                              <w:t xml:space="preserve"> and looking at winter and signs of spring can you find things connected to winter: ice/frost/snow or you could even try freezing leaves. As time goes by can you see signs of spring such as bulbs, flowers, or can you even help to plant seeds/bulbs ready for spring!</w:t>
                            </w:r>
                          </w:p>
                          <w:p w14:paraId="6C76CCFE" w14:textId="77777777" w:rsidR="00FF68C1" w:rsidRPr="00111D8F" w:rsidRDefault="00FF68C1" w:rsidP="00392294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</w:p>
                          <w:p w14:paraId="24A325E2" w14:textId="77777777" w:rsidR="0048026C" w:rsidRPr="00CD14CA" w:rsidRDefault="0048026C" w:rsidP="0048026C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21F12173" w14:textId="77777777" w:rsidR="00C279AA" w:rsidRPr="007405C2" w:rsidRDefault="00C279AA" w:rsidP="00A57B7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3A9D0428" w14:textId="77777777" w:rsidR="002D3129" w:rsidRPr="00522A74" w:rsidRDefault="002D3129" w:rsidP="00491325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4B54208" w14:textId="77777777" w:rsidR="00522A74" w:rsidRDefault="00522A74" w:rsidP="0063627B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28B2FC08" w14:textId="77777777" w:rsidR="008524BC" w:rsidRPr="00C56876" w:rsidRDefault="008524BC" w:rsidP="008524BC">
                            <w:pPr>
                              <w:rPr>
                                <w:rFonts w:ascii="Tahoma" w:hAnsi="Tahoma" w:cs="Tahoma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5248BA" id="Rectangle 8" o:spid="_x0000_s1029" style="position:absolute;margin-left:525.65pt;margin-top:3.7pt;width:232.25pt;height:46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14:paraId="11F7FE30" w14:textId="77777777" w:rsidR="00BB2AA4" w:rsidRDefault="00BB2AA4" w:rsidP="00BB2AA4">
                      <w:pPr>
                        <w:jc w:val="center"/>
                        <w:rPr>
                          <w:rFonts w:ascii="Tahoma" w:hAnsi="Tahoma" w:cs="Tahoma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22E1C">
                        <w:rPr>
                          <w:rFonts w:ascii="Tahoma" w:hAnsi="Tahoma" w:cs="Tahoma"/>
                          <w:b/>
                          <w:sz w:val="24"/>
                          <w:szCs w:val="24"/>
                          <w:u w:val="single"/>
                        </w:rPr>
                        <w:t>Creative</w:t>
                      </w:r>
                      <w:r>
                        <w:rPr>
                          <w:rFonts w:ascii="Tahoma" w:hAnsi="Tahoma" w:cs="Tahoma"/>
                          <w:b/>
                          <w:sz w:val="24"/>
                          <w:szCs w:val="24"/>
                          <w:u w:val="single"/>
                        </w:rPr>
                        <w:t xml:space="preserve"> and exploratory play</w:t>
                      </w:r>
                    </w:p>
                    <w:p w14:paraId="2448DE94" w14:textId="32F7F141" w:rsidR="00D6702E" w:rsidRDefault="00D6702E" w:rsidP="00D6702E">
                      <w:pPr>
                        <w:spacing w:after="0" w:line="240" w:lineRule="auto"/>
                        <w:rPr>
                          <w:rFonts w:ascii="Tahoma" w:hAnsi="Tahoma" w:cs="Tahoma"/>
                          <w:sz w:val="23"/>
                          <w:szCs w:val="23"/>
                        </w:rPr>
                      </w:pPr>
                      <w:r w:rsidRPr="007971BC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Focus</w:t>
                      </w:r>
                      <w:r w:rsidRPr="007971BC">
                        <w:rPr>
                          <w:rFonts w:ascii="Tahoma" w:hAnsi="Tahoma" w:cs="Tahoma"/>
                          <w:sz w:val="24"/>
                          <w:szCs w:val="24"/>
                        </w:rPr>
                        <w:t>:</w:t>
                      </w:r>
                      <w:r>
                        <w:rPr>
                          <w:rFonts w:ascii="Tahoma" w:hAnsi="Tahoma" w:cs="Tahoma"/>
                        </w:rPr>
                        <w:t xml:space="preserve"> </w:t>
                      </w:r>
                      <w:r w:rsidRPr="003F0961">
                        <w:rPr>
                          <w:rFonts w:ascii="Tahoma" w:hAnsi="Tahoma" w:cs="Tahoma"/>
                          <w:sz w:val="23"/>
                          <w:szCs w:val="23"/>
                        </w:rPr>
                        <w:t>Create a penguin</w:t>
                      </w:r>
                      <w:r>
                        <w:rPr>
                          <w:rFonts w:ascii="Tahoma" w:hAnsi="Tahoma" w:cs="Tahoma"/>
                          <w:sz w:val="23"/>
                          <w:szCs w:val="23"/>
                        </w:rPr>
                        <w:t>/</w:t>
                      </w:r>
                      <w:r w:rsidRPr="003F0961">
                        <w:rPr>
                          <w:rFonts w:ascii="Tahoma" w:hAnsi="Tahoma" w:cs="Tahoma"/>
                          <w:sz w:val="23"/>
                          <w:szCs w:val="23"/>
                        </w:rPr>
                        <w:t xml:space="preserve">polar bear </w:t>
                      </w:r>
                      <w:r>
                        <w:rPr>
                          <w:rFonts w:ascii="Tahoma" w:hAnsi="Tahoma" w:cs="Tahoma"/>
                          <w:sz w:val="23"/>
                          <w:szCs w:val="23"/>
                        </w:rPr>
                        <w:t xml:space="preserve">or farm yard </w:t>
                      </w:r>
                      <w:r w:rsidRPr="003F0961">
                        <w:rPr>
                          <w:rFonts w:ascii="Tahoma" w:hAnsi="Tahoma" w:cs="Tahoma"/>
                          <w:sz w:val="23"/>
                          <w:szCs w:val="23"/>
                        </w:rPr>
                        <w:t xml:space="preserve">collage or </w:t>
                      </w:r>
                      <w:r>
                        <w:rPr>
                          <w:rFonts w:ascii="Tahoma" w:hAnsi="Tahoma" w:cs="Tahoma"/>
                          <w:sz w:val="23"/>
                          <w:szCs w:val="23"/>
                        </w:rPr>
                        <w:t xml:space="preserve">you could </w:t>
                      </w:r>
                      <w:r w:rsidRPr="003F0961">
                        <w:rPr>
                          <w:rFonts w:ascii="Tahoma" w:hAnsi="Tahoma" w:cs="Tahoma"/>
                          <w:sz w:val="23"/>
                          <w:szCs w:val="23"/>
                        </w:rPr>
                        <w:t>even make a polar landscape. Or see if you can create some warm clothes to wear in winter.</w:t>
                      </w:r>
                    </w:p>
                    <w:p w14:paraId="2AC4056E" w14:textId="77777777" w:rsidR="00D6702E" w:rsidRPr="007405C2" w:rsidRDefault="00D6702E" w:rsidP="00D6702E">
                      <w:pPr>
                        <w:spacing w:after="0" w:line="240" w:lineRule="auto"/>
                        <w:rPr>
                          <w:rFonts w:ascii="Tahoma" w:hAnsi="Tahoma" w:cs="Tahoma"/>
                        </w:rPr>
                      </w:pPr>
                    </w:p>
                    <w:p w14:paraId="1A8FA524" w14:textId="77777777" w:rsidR="00D6702E" w:rsidRPr="003F0961" w:rsidRDefault="00D6702E" w:rsidP="00D6702E">
                      <w:pPr>
                        <w:spacing w:after="0" w:line="240" w:lineRule="auto"/>
                        <w:rPr>
                          <w:rFonts w:ascii="Tahoma" w:hAnsi="Tahoma" w:cs="Tahoma"/>
                          <w:sz w:val="23"/>
                          <w:szCs w:val="23"/>
                        </w:rPr>
                      </w:pPr>
                      <w:r w:rsidRPr="007971BC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Equipment</w:t>
                      </w:r>
                      <w:r w:rsidRPr="007971BC">
                        <w:rPr>
                          <w:rFonts w:ascii="Tahoma" w:hAnsi="Tahoma" w:cs="Tahoma"/>
                          <w:sz w:val="24"/>
                          <w:szCs w:val="24"/>
                        </w:rPr>
                        <w:t>:</w:t>
                      </w:r>
                      <w:r w:rsidRPr="007405C2">
                        <w:rPr>
                          <w:rFonts w:ascii="Tahoma" w:hAnsi="Tahoma" w:cs="Tahoma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23"/>
                          <w:szCs w:val="23"/>
                        </w:rPr>
                        <w:t>different m</w:t>
                      </w:r>
                      <w:r w:rsidRPr="003F0961">
                        <w:rPr>
                          <w:rFonts w:ascii="Tahoma" w:hAnsi="Tahoma" w:cs="Tahoma"/>
                          <w:sz w:val="23"/>
                          <w:szCs w:val="23"/>
                        </w:rPr>
                        <w:t>aterials, paper, glue and paint.</w:t>
                      </w:r>
                    </w:p>
                    <w:p w14:paraId="245F8CEE" w14:textId="242CB2A1" w:rsidR="00D6702E" w:rsidRPr="003F0961" w:rsidRDefault="00D6702E" w:rsidP="00D6702E">
                      <w:pPr>
                        <w:rPr>
                          <w:rFonts w:ascii="Tahoma" w:hAnsi="Tahoma" w:cs="Tahoma"/>
                          <w:b/>
                          <w:sz w:val="23"/>
                          <w:szCs w:val="23"/>
                        </w:rPr>
                      </w:pPr>
                      <w:r w:rsidRPr="003F0961">
                        <w:rPr>
                          <w:rFonts w:ascii="Tahoma" w:hAnsi="Tahoma" w:cs="Tahoma"/>
                          <w:sz w:val="23"/>
                          <w:szCs w:val="23"/>
                        </w:rPr>
                        <w:t>The focus will be to create a collage</w:t>
                      </w:r>
                      <w:r>
                        <w:rPr>
                          <w:rFonts w:ascii="Tahoma" w:hAnsi="Tahoma" w:cs="Tahoma"/>
                          <w:sz w:val="23"/>
                          <w:szCs w:val="23"/>
                        </w:rPr>
                        <w:t>/ picture</w:t>
                      </w:r>
                      <w:r w:rsidRPr="003F0961">
                        <w:rPr>
                          <w:rFonts w:ascii="Tahoma" w:hAnsi="Tahoma" w:cs="Tahoma"/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23"/>
                          <w:szCs w:val="23"/>
                        </w:rPr>
                        <w:t>with</w:t>
                      </w:r>
                      <w:r w:rsidRPr="003F0961">
                        <w:rPr>
                          <w:rFonts w:ascii="Tahoma" w:hAnsi="Tahoma" w:cs="Tahoma"/>
                          <w:sz w:val="23"/>
                          <w:szCs w:val="23"/>
                        </w:rPr>
                        <w:t xml:space="preserve"> the different materials that you have found, or to help create a landscape for polar animals</w:t>
                      </w:r>
                      <w:r>
                        <w:rPr>
                          <w:rFonts w:ascii="Tahoma" w:hAnsi="Tahoma" w:cs="Tahoma"/>
                          <w:sz w:val="23"/>
                          <w:szCs w:val="23"/>
                        </w:rPr>
                        <w:t xml:space="preserve"> or farm animals</w:t>
                      </w:r>
                      <w:r w:rsidRPr="003F0961">
                        <w:rPr>
                          <w:rFonts w:ascii="Tahoma" w:hAnsi="Tahoma" w:cs="Tahoma"/>
                          <w:sz w:val="23"/>
                          <w:szCs w:val="23"/>
                        </w:rPr>
                        <w:t xml:space="preserve"> or </w:t>
                      </w:r>
                      <w:r>
                        <w:rPr>
                          <w:rFonts w:ascii="Tahoma" w:hAnsi="Tahoma" w:cs="Tahoma"/>
                          <w:sz w:val="23"/>
                          <w:szCs w:val="23"/>
                        </w:rPr>
                        <w:t xml:space="preserve">even </w:t>
                      </w:r>
                      <w:r w:rsidRPr="003F0961">
                        <w:rPr>
                          <w:rFonts w:ascii="Tahoma" w:hAnsi="Tahoma" w:cs="Tahoma"/>
                          <w:sz w:val="23"/>
                          <w:szCs w:val="23"/>
                        </w:rPr>
                        <w:t>clothes to keep you warm in winter.</w:t>
                      </w:r>
                    </w:p>
                    <w:p w14:paraId="00AE50B8" w14:textId="6AC71608" w:rsidR="00D6702E" w:rsidRPr="00FE563F" w:rsidRDefault="00D6702E" w:rsidP="00D6702E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Or you could try: </w:t>
                      </w:r>
                      <w:r w:rsidRPr="003F0961">
                        <w:rPr>
                          <w:rFonts w:ascii="Tahoma" w:hAnsi="Tahoma" w:cs="Tahoma"/>
                          <w:sz w:val="23"/>
                          <w:szCs w:val="23"/>
                        </w:rPr>
                        <w:t xml:space="preserve">Finding out about the Chinese New Year (this year it is the Year of the </w:t>
                      </w:r>
                      <w:r>
                        <w:rPr>
                          <w:rFonts w:ascii="Tahoma" w:hAnsi="Tahoma" w:cs="Tahoma"/>
                          <w:sz w:val="23"/>
                          <w:szCs w:val="23"/>
                        </w:rPr>
                        <w:t>horse</w:t>
                      </w:r>
                      <w:r w:rsidRPr="003F0961">
                        <w:rPr>
                          <w:rFonts w:ascii="Tahoma" w:hAnsi="Tahoma" w:cs="Tahoma"/>
                          <w:sz w:val="23"/>
                          <w:szCs w:val="23"/>
                        </w:rPr>
                        <w:t>) and create Chinese themed artwork and listen to Chinese music.</w:t>
                      </w:r>
                    </w:p>
                    <w:p w14:paraId="3A5B568C" w14:textId="4DA024CD" w:rsidR="00D6702E" w:rsidRPr="00111D8F" w:rsidRDefault="00D6702E" w:rsidP="00D6702E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 w:rsidRPr="008E7CFC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What can you see in your garden? </w:t>
                      </w:r>
                      <w:r w:rsidRPr="003F0961">
                        <w:rPr>
                          <w:rFonts w:ascii="Tahoma" w:hAnsi="Tahoma" w:cs="Tahoma"/>
                          <w:sz w:val="23"/>
                          <w:szCs w:val="23"/>
                        </w:rPr>
                        <w:t xml:space="preserve">As we are exploring </w:t>
                      </w:r>
                      <w:r w:rsidR="00D61F0D">
                        <w:rPr>
                          <w:rFonts w:ascii="Tahoma" w:hAnsi="Tahoma" w:cs="Tahoma"/>
                          <w:sz w:val="23"/>
                          <w:szCs w:val="23"/>
                        </w:rPr>
                        <w:t>animals</w:t>
                      </w:r>
                      <w:r w:rsidRPr="003F0961">
                        <w:rPr>
                          <w:rFonts w:ascii="Tahoma" w:hAnsi="Tahoma" w:cs="Tahoma"/>
                          <w:sz w:val="23"/>
                          <w:szCs w:val="23"/>
                        </w:rPr>
                        <w:t xml:space="preserve"> and looking at winter and signs of spring can you find things connected to winter: ice/frost/snow or you could even try freezing leaves. As time goes by can you see signs of spring such as bulbs, flowers, or can you even help to plant seeds/bulbs ready for spring!</w:t>
                      </w:r>
                    </w:p>
                    <w:p w14:paraId="6C76CCFE" w14:textId="77777777" w:rsidR="00FF68C1" w:rsidRPr="00111D8F" w:rsidRDefault="00FF68C1" w:rsidP="00392294">
                      <w:pPr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</w:p>
                    <w:p w14:paraId="24A325E2" w14:textId="77777777" w:rsidR="0048026C" w:rsidRPr="00CD14CA" w:rsidRDefault="0048026C" w:rsidP="0048026C">
                      <w:pPr>
                        <w:rPr>
                          <w:rFonts w:ascii="Tahoma" w:hAnsi="Tahoma" w:cs="Tahoma"/>
                        </w:rPr>
                      </w:pPr>
                    </w:p>
                    <w:p w14:paraId="21F12173" w14:textId="77777777" w:rsidR="00C279AA" w:rsidRPr="007405C2" w:rsidRDefault="00C279AA" w:rsidP="00A57B72">
                      <w:pPr>
                        <w:spacing w:after="0" w:line="240" w:lineRule="auto"/>
                        <w:rPr>
                          <w:rFonts w:ascii="Tahoma" w:hAnsi="Tahoma" w:cs="Tahoma"/>
                        </w:rPr>
                      </w:pPr>
                    </w:p>
                    <w:p w14:paraId="3A9D0428" w14:textId="77777777" w:rsidR="002D3129" w:rsidRPr="00522A74" w:rsidRDefault="002D3129" w:rsidP="00491325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</w:p>
                    <w:p w14:paraId="34B54208" w14:textId="77777777" w:rsidR="00522A74" w:rsidRDefault="00522A74" w:rsidP="0063627B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</w:p>
                    <w:p w14:paraId="28B2FC08" w14:textId="77777777" w:rsidR="008524BC" w:rsidRPr="00C56876" w:rsidRDefault="008524BC" w:rsidP="008524BC">
                      <w:pPr>
                        <w:rPr>
                          <w:rFonts w:ascii="Tahoma" w:hAnsi="Tahoma" w:cs="Tahoma"/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327829A" w14:textId="77777777" w:rsidR="00823359" w:rsidRPr="005E6871" w:rsidRDefault="00823359" w:rsidP="00823359">
      <w:pPr>
        <w:rPr>
          <w:rFonts w:ascii="Arial" w:hAnsi="Arial" w:cs="Arial"/>
        </w:rPr>
      </w:pPr>
    </w:p>
    <w:p w14:paraId="0DCA2670" w14:textId="77777777" w:rsidR="00F44C9D" w:rsidRDefault="00823359" w:rsidP="009F5EBF">
      <w:pPr>
        <w:tabs>
          <w:tab w:val="left" w:pos="1350"/>
          <w:tab w:val="left" w:pos="6600"/>
        </w:tabs>
        <w:rPr>
          <w:rFonts w:ascii="Arial" w:hAnsi="Arial" w:cs="Arial"/>
          <w:noProof/>
          <w:lang w:eastAsia="en-GB"/>
        </w:rPr>
      </w:pPr>
      <w:r w:rsidRPr="005E6871">
        <w:rPr>
          <w:rFonts w:ascii="Arial" w:hAnsi="Arial" w:cs="Arial"/>
        </w:rPr>
        <w:tab/>
      </w:r>
      <w:r w:rsidR="009F5EBF" w:rsidRPr="005E6871">
        <w:rPr>
          <w:rFonts w:ascii="Arial" w:hAnsi="Arial" w:cs="Arial"/>
        </w:rPr>
        <w:tab/>
      </w:r>
    </w:p>
    <w:p w14:paraId="1F315E06" w14:textId="77777777" w:rsidR="00F44C9D" w:rsidRDefault="00F44C9D" w:rsidP="009F5EBF">
      <w:pPr>
        <w:tabs>
          <w:tab w:val="left" w:pos="1350"/>
          <w:tab w:val="left" w:pos="6600"/>
        </w:tabs>
        <w:rPr>
          <w:rFonts w:ascii="Arial" w:hAnsi="Arial" w:cs="Arial"/>
          <w:noProof/>
          <w:lang w:eastAsia="en-GB"/>
        </w:rPr>
      </w:pPr>
    </w:p>
    <w:p w14:paraId="43F0BCA9" w14:textId="77777777" w:rsidR="00F44C9D" w:rsidRDefault="00F44C9D" w:rsidP="009F5EBF">
      <w:pPr>
        <w:tabs>
          <w:tab w:val="left" w:pos="1350"/>
          <w:tab w:val="left" w:pos="6600"/>
        </w:tabs>
        <w:rPr>
          <w:rFonts w:ascii="Arial" w:hAnsi="Arial" w:cs="Arial"/>
          <w:noProof/>
          <w:lang w:eastAsia="en-GB"/>
        </w:rPr>
      </w:pPr>
    </w:p>
    <w:p w14:paraId="058266E1" w14:textId="77777777" w:rsidR="00F44C9D" w:rsidRDefault="00F44C9D" w:rsidP="009F5EBF">
      <w:pPr>
        <w:tabs>
          <w:tab w:val="left" w:pos="1350"/>
          <w:tab w:val="left" w:pos="6600"/>
        </w:tabs>
        <w:rPr>
          <w:rFonts w:ascii="Arial" w:hAnsi="Arial" w:cs="Arial"/>
          <w:noProof/>
          <w:lang w:eastAsia="en-GB"/>
        </w:rPr>
      </w:pPr>
    </w:p>
    <w:p w14:paraId="76B18427" w14:textId="77777777" w:rsidR="00F44C9D" w:rsidRDefault="00F44C9D" w:rsidP="009F5EBF">
      <w:pPr>
        <w:tabs>
          <w:tab w:val="left" w:pos="1350"/>
          <w:tab w:val="left" w:pos="6600"/>
        </w:tabs>
        <w:rPr>
          <w:rFonts w:ascii="Arial" w:hAnsi="Arial" w:cs="Arial"/>
          <w:noProof/>
          <w:lang w:eastAsia="en-GB"/>
        </w:rPr>
      </w:pPr>
    </w:p>
    <w:p w14:paraId="1327B1C6" w14:textId="77777777" w:rsidR="00362F87" w:rsidRPr="005E6871" w:rsidRDefault="009F5EBF" w:rsidP="009F5EBF">
      <w:pPr>
        <w:tabs>
          <w:tab w:val="left" w:pos="1350"/>
          <w:tab w:val="left" w:pos="6600"/>
        </w:tabs>
        <w:rPr>
          <w:rFonts w:ascii="Arial" w:hAnsi="Arial" w:cs="Arial"/>
        </w:rPr>
      </w:pPr>
      <w:r w:rsidRPr="005E6871">
        <w:rPr>
          <w:rFonts w:ascii="Arial" w:hAnsi="Arial" w:cs="Arial"/>
          <w:noProof/>
          <w:lang w:eastAsia="en-GB"/>
        </w:rPr>
        <w:t xml:space="preserve">  </w:t>
      </w:r>
      <w:r w:rsidR="00BE4869" w:rsidRPr="005E6871">
        <w:rPr>
          <w:rFonts w:ascii="Arial" w:hAnsi="Arial" w:cs="Arial"/>
        </w:rPr>
        <w:t xml:space="preserve"> </w:t>
      </w:r>
    </w:p>
    <w:p w14:paraId="74DBB817" w14:textId="77777777" w:rsidR="00362F87" w:rsidRPr="005E6871" w:rsidRDefault="00362F87" w:rsidP="00362F87">
      <w:pPr>
        <w:rPr>
          <w:rFonts w:ascii="Arial" w:hAnsi="Arial" w:cs="Arial"/>
        </w:rPr>
      </w:pPr>
    </w:p>
    <w:p w14:paraId="2C324F48" w14:textId="2BC22076" w:rsidR="00362F87" w:rsidRPr="005E6871" w:rsidRDefault="00362F87" w:rsidP="00362F87">
      <w:pPr>
        <w:rPr>
          <w:rFonts w:ascii="Arial" w:hAnsi="Arial" w:cs="Arial"/>
        </w:rPr>
      </w:pPr>
    </w:p>
    <w:p w14:paraId="211839A0" w14:textId="516406C3" w:rsidR="00362F87" w:rsidRPr="005E6871" w:rsidRDefault="00D61F0D" w:rsidP="00362F87">
      <w:pPr>
        <w:rPr>
          <w:rFonts w:ascii="Arial" w:hAnsi="Arial" w:cs="Arial"/>
        </w:rPr>
      </w:pPr>
      <w:r w:rsidRPr="005E687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ACF8F7" wp14:editId="710659AB">
                <wp:simplePos x="0" y="0"/>
                <wp:positionH relativeFrom="column">
                  <wp:posOffset>3242945</wp:posOffset>
                </wp:positionH>
                <wp:positionV relativeFrom="paragraph">
                  <wp:posOffset>84455</wp:posOffset>
                </wp:positionV>
                <wp:extent cx="3238500" cy="2712720"/>
                <wp:effectExtent l="57150" t="38100" r="76200" b="8763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0" cy="27127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4DEBE9" w14:textId="384DA684" w:rsidR="00E54BE1" w:rsidRPr="00AD57D9" w:rsidRDefault="00E54BE1" w:rsidP="00E54BE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Cookery: Peppermint Polar Bears.</w:t>
                            </w:r>
                          </w:p>
                          <w:p w14:paraId="1D60310C" w14:textId="77777777" w:rsidR="00E54BE1" w:rsidRDefault="00E54BE1" w:rsidP="00E54BE1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 w:rsidRPr="007971BC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Focus</w:t>
                            </w:r>
                            <w:r w:rsidRPr="007971BC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: To explore different ingredients in a multisensory way and to follow a recipe (see recipe).</w:t>
                            </w:r>
                          </w:p>
                          <w:p w14:paraId="2FD2F788" w14:textId="77777777" w:rsidR="00D6702E" w:rsidRDefault="00E54BE1" w:rsidP="00E54BE1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                                                   </w:t>
                            </w:r>
                            <w:r w:rsidRPr="00E54BE1">
                              <w:rPr>
                                <w:rFonts w:ascii="Tahoma" w:hAnsi="Tahoma" w:cs="Tahom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Peppermint Polar Bears: </w:t>
                            </w:r>
                            <w:hyperlink r:id="rId19" w:history="1">
                              <w:r w:rsidRPr="00BF61BB">
                                <w:rPr>
                                  <w:rStyle w:val="Hyperlink"/>
                                  <w:rFonts w:ascii="Tahoma" w:hAnsi="Tahoma" w:cs="Tahoma"/>
                                  <w:sz w:val="24"/>
                                  <w:szCs w:val="24"/>
                                </w:rPr>
                                <w:t>https://www.bbcgoodfood.com/recipes/polar-bear-peppermint-creams</w:t>
                              </w:r>
                            </w:hyperlink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        </w:t>
                            </w:r>
                          </w:p>
                          <w:p w14:paraId="7A514769" w14:textId="77777777" w:rsidR="00D6702E" w:rsidRDefault="00D6702E" w:rsidP="00E54BE1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</w:p>
                          <w:p w14:paraId="3DCFD372" w14:textId="33955E61" w:rsidR="00E54BE1" w:rsidRPr="008C77C2" w:rsidRDefault="00D6702E" w:rsidP="00E54BE1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Or try lots of different types of Chinese Food in line with Chinese New Year which this year begins on the 17</w:t>
                            </w:r>
                            <w:r w:rsidRPr="00D6702E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February.</w:t>
                            </w:r>
                            <w:r w:rsidR="00E54BE1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       </w:t>
                            </w:r>
                          </w:p>
                          <w:p w14:paraId="02A25346" w14:textId="77777777" w:rsidR="00392294" w:rsidRPr="000127A1" w:rsidRDefault="00392294" w:rsidP="00981A64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ACF8F7" id="Rectangle 4" o:spid="_x0000_s1030" style="position:absolute;margin-left:255.35pt;margin-top:6.65pt;width:255pt;height:213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14:paraId="594DEBE9" w14:textId="384DA684" w:rsidR="00E54BE1" w:rsidRPr="00AD57D9" w:rsidRDefault="00E54BE1" w:rsidP="00E54BE1">
                      <w:pPr>
                        <w:jc w:val="center"/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Cookery: Peppermint Polar Bears.</w:t>
                      </w:r>
                    </w:p>
                    <w:p w14:paraId="1D60310C" w14:textId="77777777" w:rsidR="00E54BE1" w:rsidRDefault="00E54BE1" w:rsidP="00E54BE1">
                      <w:pPr>
                        <w:spacing w:after="0" w:line="240" w:lineRule="auto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 w:rsidRPr="007971BC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Focus</w:t>
                      </w:r>
                      <w:r w:rsidRPr="007971BC">
                        <w:rPr>
                          <w:rFonts w:ascii="Tahoma" w:hAnsi="Tahoma" w:cs="Tahoma"/>
                          <w:sz w:val="24"/>
                          <w:szCs w:val="24"/>
                        </w:rPr>
                        <w:t>: To explore different ingredients in a multisensory way and to follow a recipe (see recipe).</w:t>
                      </w:r>
                    </w:p>
                    <w:p w14:paraId="2FD2F788" w14:textId="77777777" w:rsidR="00D6702E" w:rsidRDefault="00E54BE1" w:rsidP="00E54BE1">
                      <w:pPr>
                        <w:spacing w:after="0" w:line="240" w:lineRule="auto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                                                   </w:t>
                      </w:r>
                      <w:r w:rsidRPr="00E54BE1">
                        <w:rPr>
                          <w:rFonts w:ascii="Tahoma" w:hAnsi="Tahoma" w:cs="Tahoma"/>
                          <w:b/>
                          <w:bCs/>
                          <w:sz w:val="24"/>
                          <w:szCs w:val="24"/>
                        </w:rPr>
                        <w:t xml:space="preserve">Peppermint Polar Bears: </w:t>
                      </w:r>
                      <w:hyperlink r:id="rId20" w:history="1">
                        <w:r w:rsidRPr="00BF61BB">
                          <w:rPr>
                            <w:rStyle w:val="Hyperlink"/>
                            <w:rFonts w:ascii="Tahoma" w:hAnsi="Tahoma" w:cs="Tahoma"/>
                            <w:sz w:val="24"/>
                            <w:szCs w:val="24"/>
                          </w:rPr>
                          <w:t>https://www.bbcgoodfood.com/recipes/polar-bear-peppermint-creams</w:t>
                        </w:r>
                      </w:hyperlink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        </w:t>
                      </w:r>
                    </w:p>
                    <w:p w14:paraId="7A514769" w14:textId="77777777" w:rsidR="00D6702E" w:rsidRDefault="00D6702E" w:rsidP="00E54BE1">
                      <w:pPr>
                        <w:spacing w:after="0" w:line="240" w:lineRule="auto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</w:p>
                    <w:p w14:paraId="3DCFD372" w14:textId="33955E61" w:rsidR="00E54BE1" w:rsidRPr="008C77C2" w:rsidRDefault="00D6702E" w:rsidP="00E54BE1">
                      <w:pPr>
                        <w:spacing w:after="0" w:line="240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Or try lots of different types of Chinese Food in line with Chinese New Year which this year begins on the 17</w:t>
                      </w:r>
                      <w:r w:rsidRPr="00D6702E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February.</w:t>
                      </w:r>
                      <w:r w:rsidR="00E54BE1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       </w:t>
                      </w:r>
                    </w:p>
                    <w:p w14:paraId="02A25346" w14:textId="77777777" w:rsidR="00392294" w:rsidRPr="000127A1" w:rsidRDefault="00392294" w:rsidP="00981A64">
                      <w:pPr>
                        <w:spacing w:after="0" w:line="240" w:lineRule="auto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9677901" w14:textId="77777777" w:rsidR="00362F87" w:rsidRPr="005E6871" w:rsidRDefault="00362F87" w:rsidP="00362F87">
      <w:pPr>
        <w:rPr>
          <w:rFonts w:ascii="Arial" w:hAnsi="Arial" w:cs="Arial"/>
        </w:rPr>
      </w:pPr>
    </w:p>
    <w:p w14:paraId="5199F8F3" w14:textId="77777777" w:rsidR="00362F87" w:rsidRPr="005E6871" w:rsidRDefault="00362F87" w:rsidP="00362F87">
      <w:pPr>
        <w:rPr>
          <w:rFonts w:ascii="Arial" w:hAnsi="Arial" w:cs="Arial"/>
        </w:rPr>
      </w:pPr>
    </w:p>
    <w:p w14:paraId="1AF05719" w14:textId="77777777" w:rsidR="00BE244B" w:rsidRPr="005E6871" w:rsidRDefault="00362F87" w:rsidP="00362F87">
      <w:pPr>
        <w:tabs>
          <w:tab w:val="left" w:pos="11535"/>
        </w:tabs>
        <w:rPr>
          <w:rFonts w:ascii="Arial" w:hAnsi="Arial" w:cs="Arial"/>
        </w:rPr>
      </w:pPr>
      <w:r w:rsidRPr="005E6871">
        <w:rPr>
          <w:rFonts w:ascii="Arial" w:hAnsi="Arial" w:cs="Arial"/>
        </w:rPr>
        <w:tab/>
      </w:r>
    </w:p>
    <w:p w14:paraId="114A253D" w14:textId="77777777" w:rsidR="00362F87" w:rsidRPr="005E6871" w:rsidRDefault="00362F87" w:rsidP="00362F87">
      <w:pPr>
        <w:tabs>
          <w:tab w:val="left" w:pos="11535"/>
        </w:tabs>
        <w:rPr>
          <w:rFonts w:ascii="Arial" w:hAnsi="Arial" w:cs="Arial"/>
        </w:rPr>
      </w:pPr>
      <w:r w:rsidRPr="005E6871">
        <w:rPr>
          <w:rFonts w:ascii="Arial" w:hAnsi="Arial" w:cs="Arial"/>
        </w:rPr>
        <w:tab/>
      </w:r>
    </w:p>
    <w:sectPr w:rsidR="00362F87" w:rsidRPr="005E6871" w:rsidSect="0088196F">
      <w:pgSz w:w="16838" w:h="11906" w:orient="landscape"/>
      <w:pgMar w:top="720" w:right="962" w:bottom="720" w:left="851" w:header="708" w:footer="708" w:gutter="0"/>
      <w:pgBorders w:offsetFrom="page">
        <w:top w:val="thinThickThinSmallGap" w:sz="24" w:space="24" w:color="7030A0"/>
        <w:left w:val="thinThickThinSmallGap" w:sz="24" w:space="24" w:color="7030A0"/>
        <w:bottom w:val="thinThickThinSmallGap" w:sz="24" w:space="24" w:color="7030A0"/>
        <w:right w:val="thinThickThinSmall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altName w:val="Century Gothic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11.4pt" o:bullet="t">
        <v:imagedata r:id="rId1" o:title="mso93C3"/>
      </v:shape>
    </w:pict>
  </w:numPicBullet>
  <w:abstractNum w:abstractNumId="0" w15:restartNumberingAfterBreak="0">
    <w:nsid w:val="026A4C8D"/>
    <w:multiLevelType w:val="hybridMultilevel"/>
    <w:tmpl w:val="E6107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530FF"/>
    <w:multiLevelType w:val="hybridMultilevel"/>
    <w:tmpl w:val="A9ACD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946A4"/>
    <w:multiLevelType w:val="hybridMultilevel"/>
    <w:tmpl w:val="9E76C4C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4362DA"/>
    <w:multiLevelType w:val="hybridMultilevel"/>
    <w:tmpl w:val="2028E4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206A4"/>
    <w:multiLevelType w:val="hybridMultilevel"/>
    <w:tmpl w:val="CBE6D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10BC7"/>
    <w:multiLevelType w:val="hybridMultilevel"/>
    <w:tmpl w:val="2376D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A124A8"/>
    <w:multiLevelType w:val="hybridMultilevel"/>
    <w:tmpl w:val="F30EE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8C3223"/>
    <w:multiLevelType w:val="hybridMultilevel"/>
    <w:tmpl w:val="08424F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DC48D3"/>
    <w:multiLevelType w:val="hybridMultilevel"/>
    <w:tmpl w:val="8FD68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5525B9"/>
    <w:multiLevelType w:val="hybridMultilevel"/>
    <w:tmpl w:val="0E428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B602C6"/>
    <w:multiLevelType w:val="hybridMultilevel"/>
    <w:tmpl w:val="1BE0B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091A1A"/>
    <w:multiLevelType w:val="hybridMultilevel"/>
    <w:tmpl w:val="3EFA6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2748A3"/>
    <w:multiLevelType w:val="hybridMultilevel"/>
    <w:tmpl w:val="939C42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4222962"/>
    <w:multiLevelType w:val="hybridMultilevel"/>
    <w:tmpl w:val="78E2E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7518C5"/>
    <w:multiLevelType w:val="hybridMultilevel"/>
    <w:tmpl w:val="DCE60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0A2081"/>
    <w:multiLevelType w:val="hybridMultilevel"/>
    <w:tmpl w:val="746AA904"/>
    <w:lvl w:ilvl="0" w:tplc="44F0030A"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  <w:b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F515E9"/>
    <w:multiLevelType w:val="hybridMultilevel"/>
    <w:tmpl w:val="A2CE6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3F3F83"/>
    <w:multiLevelType w:val="hybridMultilevel"/>
    <w:tmpl w:val="78BEA7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6C233CD"/>
    <w:multiLevelType w:val="hybridMultilevel"/>
    <w:tmpl w:val="7D883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7A6992"/>
    <w:multiLevelType w:val="hybridMultilevel"/>
    <w:tmpl w:val="C7709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A536CC"/>
    <w:multiLevelType w:val="hybridMultilevel"/>
    <w:tmpl w:val="000E880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246437"/>
    <w:multiLevelType w:val="hybridMultilevel"/>
    <w:tmpl w:val="C7629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9237AC"/>
    <w:multiLevelType w:val="hybridMultilevel"/>
    <w:tmpl w:val="94C84FD2"/>
    <w:lvl w:ilvl="0" w:tplc="0896B09A">
      <w:numFmt w:val="bullet"/>
      <w:lvlText w:val=""/>
      <w:lvlJc w:val="left"/>
      <w:pPr>
        <w:ind w:left="502" w:hanging="360"/>
      </w:pPr>
      <w:rPr>
        <w:rFonts w:ascii="Symbol" w:eastAsia="Calibri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3" w15:restartNumberingAfterBreak="0">
    <w:nsid w:val="56A4189D"/>
    <w:multiLevelType w:val="hybridMultilevel"/>
    <w:tmpl w:val="E72E5C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9276C8A"/>
    <w:multiLevelType w:val="hybridMultilevel"/>
    <w:tmpl w:val="6ABC45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396A37"/>
    <w:multiLevelType w:val="hybridMultilevel"/>
    <w:tmpl w:val="F6C0D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6E7B3C"/>
    <w:multiLevelType w:val="hybridMultilevel"/>
    <w:tmpl w:val="F8208D80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 w15:restartNumberingAfterBreak="0">
    <w:nsid w:val="6DD306DB"/>
    <w:multiLevelType w:val="hybridMultilevel"/>
    <w:tmpl w:val="7F321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536128"/>
    <w:multiLevelType w:val="hybridMultilevel"/>
    <w:tmpl w:val="F5D22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AF7F8E"/>
    <w:multiLevelType w:val="hybridMultilevel"/>
    <w:tmpl w:val="684822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E5712AB"/>
    <w:multiLevelType w:val="hybridMultilevel"/>
    <w:tmpl w:val="CE00902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547764129">
    <w:abstractNumId w:val="13"/>
  </w:num>
  <w:num w:numId="2" w16cid:durableId="769621111">
    <w:abstractNumId w:val="18"/>
  </w:num>
  <w:num w:numId="3" w16cid:durableId="244923681">
    <w:abstractNumId w:val="27"/>
  </w:num>
  <w:num w:numId="4" w16cid:durableId="592347">
    <w:abstractNumId w:val="8"/>
  </w:num>
  <w:num w:numId="5" w16cid:durableId="648703921">
    <w:abstractNumId w:val="4"/>
  </w:num>
  <w:num w:numId="6" w16cid:durableId="1714160394">
    <w:abstractNumId w:val="14"/>
  </w:num>
  <w:num w:numId="7" w16cid:durableId="588274567">
    <w:abstractNumId w:val="1"/>
  </w:num>
  <w:num w:numId="8" w16cid:durableId="544221865">
    <w:abstractNumId w:val="5"/>
  </w:num>
  <w:num w:numId="9" w16cid:durableId="1306550860">
    <w:abstractNumId w:val="30"/>
  </w:num>
  <w:num w:numId="10" w16cid:durableId="198931681">
    <w:abstractNumId w:val="0"/>
  </w:num>
  <w:num w:numId="11" w16cid:durableId="301891417">
    <w:abstractNumId w:val="9"/>
  </w:num>
  <w:num w:numId="12" w16cid:durableId="2111006222">
    <w:abstractNumId w:val="3"/>
  </w:num>
  <w:num w:numId="13" w16cid:durableId="1988851590">
    <w:abstractNumId w:val="19"/>
  </w:num>
  <w:num w:numId="14" w16cid:durableId="1319505054">
    <w:abstractNumId w:val="28"/>
  </w:num>
  <w:num w:numId="15" w16cid:durableId="683555510">
    <w:abstractNumId w:val="12"/>
  </w:num>
  <w:num w:numId="16" w16cid:durableId="219562272">
    <w:abstractNumId w:val="29"/>
  </w:num>
  <w:num w:numId="17" w16cid:durableId="191459338">
    <w:abstractNumId w:val="24"/>
  </w:num>
  <w:num w:numId="18" w16cid:durableId="32731141">
    <w:abstractNumId w:val="25"/>
  </w:num>
  <w:num w:numId="19" w16cid:durableId="50006330">
    <w:abstractNumId w:val="7"/>
  </w:num>
  <w:num w:numId="20" w16cid:durableId="1887135261">
    <w:abstractNumId w:val="17"/>
  </w:num>
  <w:num w:numId="21" w16cid:durableId="1279724791">
    <w:abstractNumId w:val="10"/>
  </w:num>
  <w:num w:numId="22" w16cid:durableId="1062142260">
    <w:abstractNumId w:val="11"/>
  </w:num>
  <w:num w:numId="23" w16cid:durableId="1454206756">
    <w:abstractNumId w:val="6"/>
  </w:num>
  <w:num w:numId="24" w16cid:durableId="740130714">
    <w:abstractNumId w:val="21"/>
  </w:num>
  <w:num w:numId="25" w16cid:durableId="1429038566">
    <w:abstractNumId w:val="23"/>
  </w:num>
  <w:num w:numId="26" w16cid:durableId="1653368241">
    <w:abstractNumId w:val="16"/>
  </w:num>
  <w:num w:numId="27" w16cid:durableId="1782724475">
    <w:abstractNumId w:val="2"/>
  </w:num>
  <w:num w:numId="28" w16cid:durableId="1090931327">
    <w:abstractNumId w:val="20"/>
  </w:num>
  <w:num w:numId="29" w16cid:durableId="1062220479">
    <w:abstractNumId w:val="15"/>
  </w:num>
  <w:num w:numId="30" w16cid:durableId="130680716">
    <w:abstractNumId w:val="22"/>
  </w:num>
  <w:num w:numId="31" w16cid:durableId="121117388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E35"/>
    <w:rsid w:val="00005245"/>
    <w:rsid w:val="000107A2"/>
    <w:rsid w:val="000127A1"/>
    <w:rsid w:val="00024F41"/>
    <w:rsid w:val="00031566"/>
    <w:rsid w:val="00036443"/>
    <w:rsid w:val="00060959"/>
    <w:rsid w:val="00097406"/>
    <w:rsid w:val="000A08DE"/>
    <w:rsid w:val="000A5F74"/>
    <w:rsid w:val="000B0004"/>
    <w:rsid w:val="000B1219"/>
    <w:rsid w:val="000C6585"/>
    <w:rsid w:val="000D30CC"/>
    <w:rsid w:val="000D7CDA"/>
    <w:rsid w:val="000E0937"/>
    <w:rsid w:val="000E20BC"/>
    <w:rsid w:val="000E311C"/>
    <w:rsid w:val="000F1BFC"/>
    <w:rsid w:val="0010073C"/>
    <w:rsid w:val="00100B3D"/>
    <w:rsid w:val="001030A9"/>
    <w:rsid w:val="0010527F"/>
    <w:rsid w:val="0011231C"/>
    <w:rsid w:val="0011498F"/>
    <w:rsid w:val="00132AA7"/>
    <w:rsid w:val="00135A0E"/>
    <w:rsid w:val="0015158F"/>
    <w:rsid w:val="001545B9"/>
    <w:rsid w:val="001572F5"/>
    <w:rsid w:val="00164835"/>
    <w:rsid w:val="00172720"/>
    <w:rsid w:val="001779AC"/>
    <w:rsid w:val="00181984"/>
    <w:rsid w:val="00186CE9"/>
    <w:rsid w:val="001A2DDC"/>
    <w:rsid w:val="001A3813"/>
    <w:rsid w:val="001A7480"/>
    <w:rsid w:val="001D45C5"/>
    <w:rsid w:val="001E1937"/>
    <w:rsid w:val="002101E1"/>
    <w:rsid w:val="00212A7A"/>
    <w:rsid w:val="00215A63"/>
    <w:rsid w:val="002210E6"/>
    <w:rsid w:val="00221DEC"/>
    <w:rsid w:val="00225E35"/>
    <w:rsid w:val="00225F23"/>
    <w:rsid w:val="00233426"/>
    <w:rsid w:val="00235B85"/>
    <w:rsid w:val="00243AC4"/>
    <w:rsid w:val="00270D04"/>
    <w:rsid w:val="00273C1E"/>
    <w:rsid w:val="00275ED6"/>
    <w:rsid w:val="00277758"/>
    <w:rsid w:val="002969EB"/>
    <w:rsid w:val="002B0232"/>
    <w:rsid w:val="002B1A89"/>
    <w:rsid w:val="002B306E"/>
    <w:rsid w:val="002C15E4"/>
    <w:rsid w:val="002C61C0"/>
    <w:rsid w:val="002D2D59"/>
    <w:rsid w:val="002D3129"/>
    <w:rsid w:val="002D7838"/>
    <w:rsid w:val="002E42E8"/>
    <w:rsid w:val="002E64F1"/>
    <w:rsid w:val="002F1DF3"/>
    <w:rsid w:val="002F651B"/>
    <w:rsid w:val="003022B2"/>
    <w:rsid w:val="00306EAE"/>
    <w:rsid w:val="003125A0"/>
    <w:rsid w:val="00313E67"/>
    <w:rsid w:val="00324557"/>
    <w:rsid w:val="00341A67"/>
    <w:rsid w:val="003548B9"/>
    <w:rsid w:val="00356A48"/>
    <w:rsid w:val="00362F87"/>
    <w:rsid w:val="00364905"/>
    <w:rsid w:val="003771A0"/>
    <w:rsid w:val="003823AA"/>
    <w:rsid w:val="00386DE3"/>
    <w:rsid w:val="00392294"/>
    <w:rsid w:val="003A2A20"/>
    <w:rsid w:val="003A36FF"/>
    <w:rsid w:val="003C0745"/>
    <w:rsid w:val="003C2474"/>
    <w:rsid w:val="003C6796"/>
    <w:rsid w:val="003F0961"/>
    <w:rsid w:val="003F1B29"/>
    <w:rsid w:val="003F278F"/>
    <w:rsid w:val="00410FC2"/>
    <w:rsid w:val="00423D3C"/>
    <w:rsid w:val="004411F8"/>
    <w:rsid w:val="00443972"/>
    <w:rsid w:val="00445C22"/>
    <w:rsid w:val="004471B1"/>
    <w:rsid w:val="004530E0"/>
    <w:rsid w:val="004540C5"/>
    <w:rsid w:val="00464FD8"/>
    <w:rsid w:val="00470750"/>
    <w:rsid w:val="0047458B"/>
    <w:rsid w:val="0047460F"/>
    <w:rsid w:val="0048026C"/>
    <w:rsid w:val="00480ADA"/>
    <w:rsid w:val="00490750"/>
    <w:rsid w:val="00491325"/>
    <w:rsid w:val="004939BD"/>
    <w:rsid w:val="00497C5C"/>
    <w:rsid w:val="004A32D4"/>
    <w:rsid w:val="004A63E1"/>
    <w:rsid w:val="004B35FF"/>
    <w:rsid w:val="004C1A75"/>
    <w:rsid w:val="004C49B9"/>
    <w:rsid w:val="004C7AF7"/>
    <w:rsid w:val="004D4ED0"/>
    <w:rsid w:val="004D5C66"/>
    <w:rsid w:val="004D7F9D"/>
    <w:rsid w:val="004E073B"/>
    <w:rsid w:val="004F0D85"/>
    <w:rsid w:val="004F36F2"/>
    <w:rsid w:val="004F7BC4"/>
    <w:rsid w:val="00500827"/>
    <w:rsid w:val="005047E4"/>
    <w:rsid w:val="00515C2C"/>
    <w:rsid w:val="00522A74"/>
    <w:rsid w:val="00524146"/>
    <w:rsid w:val="005253EC"/>
    <w:rsid w:val="00525C8F"/>
    <w:rsid w:val="00527376"/>
    <w:rsid w:val="00533C95"/>
    <w:rsid w:val="005414AF"/>
    <w:rsid w:val="00547660"/>
    <w:rsid w:val="00553631"/>
    <w:rsid w:val="00554522"/>
    <w:rsid w:val="005863B6"/>
    <w:rsid w:val="00587C0F"/>
    <w:rsid w:val="00593B6B"/>
    <w:rsid w:val="00596870"/>
    <w:rsid w:val="005D7599"/>
    <w:rsid w:val="005E6871"/>
    <w:rsid w:val="005E766E"/>
    <w:rsid w:val="005F6AE4"/>
    <w:rsid w:val="005F76EB"/>
    <w:rsid w:val="00600841"/>
    <w:rsid w:val="0060569A"/>
    <w:rsid w:val="0060774A"/>
    <w:rsid w:val="006122FE"/>
    <w:rsid w:val="00622965"/>
    <w:rsid w:val="00623D60"/>
    <w:rsid w:val="00631626"/>
    <w:rsid w:val="0063627B"/>
    <w:rsid w:val="00653155"/>
    <w:rsid w:val="0066595A"/>
    <w:rsid w:val="0067503F"/>
    <w:rsid w:val="00675BCA"/>
    <w:rsid w:val="0068415C"/>
    <w:rsid w:val="006A0EB5"/>
    <w:rsid w:val="006B014C"/>
    <w:rsid w:val="006C051D"/>
    <w:rsid w:val="006C2DD2"/>
    <w:rsid w:val="006D3218"/>
    <w:rsid w:val="006E1069"/>
    <w:rsid w:val="006E2362"/>
    <w:rsid w:val="007034A3"/>
    <w:rsid w:val="00703782"/>
    <w:rsid w:val="00705FE3"/>
    <w:rsid w:val="00717EE7"/>
    <w:rsid w:val="00722FD3"/>
    <w:rsid w:val="00730286"/>
    <w:rsid w:val="00731DE9"/>
    <w:rsid w:val="00734644"/>
    <w:rsid w:val="007367C7"/>
    <w:rsid w:val="007405C2"/>
    <w:rsid w:val="007418FF"/>
    <w:rsid w:val="0074465C"/>
    <w:rsid w:val="00750139"/>
    <w:rsid w:val="0075315B"/>
    <w:rsid w:val="00756744"/>
    <w:rsid w:val="00762F66"/>
    <w:rsid w:val="00763031"/>
    <w:rsid w:val="00763F5A"/>
    <w:rsid w:val="00773C2A"/>
    <w:rsid w:val="00795B92"/>
    <w:rsid w:val="007971BC"/>
    <w:rsid w:val="007A558B"/>
    <w:rsid w:val="007B1A19"/>
    <w:rsid w:val="007C2F5D"/>
    <w:rsid w:val="007E0FAA"/>
    <w:rsid w:val="007F053C"/>
    <w:rsid w:val="00823359"/>
    <w:rsid w:val="008277EA"/>
    <w:rsid w:val="00827EF8"/>
    <w:rsid w:val="008335B3"/>
    <w:rsid w:val="00850B98"/>
    <w:rsid w:val="008524BC"/>
    <w:rsid w:val="008535DA"/>
    <w:rsid w:val="0088196F"/>
    <w:rsid w:val="008820BE"/>
    <w:rsid w:val="00883470"/>
    <w:rsid w:val="00886482"/>
    <w:rsid w:val="008A3EFE"/>
    <w:rsid w:val="008B1E2F"/>
    <w:rsid w:val="008C04C0"/>
    <w:rsid w:val="008C599C"/>
    <w:rsid w:val="008C77C2"/>
    <w:rsid w:val="008D6139"/>
    <w:rsid w:val="008D7548"/>
    <w:rsid w:val="008E7CFC"/>
    <w:rsid w:val="008F3AB2"/>
    <w:rsid w:val="008F6BCE"/>
    <w:rsid w:val="0090541B"/>
    <w:rsid w:val="009253A0"/>
    <w:rsid w:val="00936DDD"/>
    <w:rsid w:val="00961135"/>
    <w:rsid w:val="0096786F"/>
    <w:rsid w:val="00975D89"/>
    <w:rsid w:val="00981A64"/>
    <w:rsid w:val="00997B20"/>
    <w:rsid w:val="00997B48"/>
    <w:rsid w:val="009A59D4"/>
    <w:rsid w:val="009A646B"/>
    <w:rsid w:val="009B02AD"/>
    <w:rsid w:val="009C5148"/>
    <w:rsid w:val="009E1ED2"/>
    <w:rsid w:val="009E32D1"/>
    <w:rsid w:val="009E7244"/>
    <w:rsid w:val="009F0DB8"/>
    <w:rsid w:val="009F437D"/>
    <w:rsid w:val="009F51D3"/>
    <w:rsid w:val="009F5EBF"/>
    <w:rsid w:val="00A02DB2"/>
    <w:rsid w:val="00A04D24"/>
    <w:rsid w:val="00A17F4A"/>
    <w:rsid w:val="00A23D8C"/>
    <w:rsid w:val="00A27021"/>
    <w:rsid w:val="00A37A79"/>
    <w:rsid w:val="00A50858"/>
    <w:rsid w:val="00A53AAC"/>
    <w:rsid w:val="00A566C3"/>
    <w:rsid w:val="00A57B72"/>
    <w:rsid w:val="00A70776"/>
    <w:rsid w:val="00A71CA8"/>
    <w:rsid w:val="00A74E0F"/>
    <w:rsid w:val="00A94A1E"/>
    <w:rsid w:val="00AA76E9"/>
    <w:rsid w:val="00AB143A"/>
    <w:rsid w:val="00AC5A1B"/>
    <w:rsid w:val="00AD57D9"/>
    <w:rsid w:val="00AF351D"/>
    <w:rsid w:val="00AF6CAE"/>
    <w:rsid w:val="00B015B3"/>
    <w:rsid w:val="00B269FA"/>
    <w:rsid w:val="00B42578"/>
    <w:rsid w:val="00B43E4A"/>
    <w:rsid w:val="00B45ECB"/>
    <w:rsid w:val="00B63547"/>
    <w:rsid w:val="00B64CC3"/>
    <w:rsid w:val="00B731B9"/>
    <w:rsid w:val="00B84B3A"/>
    <w:rsid w:val="00BA7E70"/>
    <w:rsid w:val="00BB0690"/>
    <w:rsid w:val="00BB2AA4"/>
    <w:rsid w:val="00BB5A57"/>
    <w:rsid w:val="00BC00F7"/>
    <w:rsid w:val="00BC102B"/>
    <w:rsid w:val="00BC3265"/>
    <w:rsid w:val="00BC6C02"/>
    <w:rsid w:val="00BD0406"/>
    <w:rsid w:val="00BD2ED2"/>
    <w:rsid w:val="00BD659D"/>
    <w:rsid w:val="00BE1994"/>
    <w:rsid w:val="00BE244B"/>
    <w:rsid w:val="00BE4869"/>
    <w:rsid w:val="00BF019C"/>
    <w:rsid w:val="00BF14F0"/>
    <w:rsid w:val="00C01440"/>
    <w:rsid w:val="00C03F5F"/>
    <w:rsid w:val="00C050B5"/>
    <w:rsid w:val="00C06D2F"/>
    <w:rsid w:val="00C140A9"/>
    <w:rsid w:val="00C151AE"/>
    <w:rsid w:val="00C279AA"/>
    <w:rsid w:val="00C42B16"/>
    <w:rsid w:val="00C4488E"/>
    <w:rsid w:val="00C450BE"/>
    <w:rsid w:val="00C45DE3"/>
    <w:rsid w:val="00C56876"/>
    <w:rsid w:val="00C728A0"/>
    <w:rsid w:val="00C73322"/>
    <w:rsid w:val="00C75C06"/>
    <w:rsid w:val="00C75D28"/>
    <w:rsid w:val="00C8545A"/>
    <w:rsid w:val="00C85657"/>
    <w:rsid w:val="00C87690"/>
    <w:rsid w:val="00C941A4"/>
    <w:rsid w:val="00C9717A"/>
    <w:rsid w:val="00C9720D"/>
    <w:rsid w:val="00CB3D7B"/>
    <w:rsid w:val="00CC1FC0"/>
    <w:rsid w:val="00CD232D"/>
    <w:rsid w:val="00CD233B"/>
    <w:rsid w:val="00D03F12"/>
    <w:rsid w:val="00D040E2"/>
    <w:rsid w:val="00D151C0"/>
    <w:rsid w:val="00D17589"/>
    <w:rsid w:val="00D24943"/>
    <w:rsid w:val="00D25C12"/>
    <w:rsid w:val="00D35B36"/>
    <w:rsid w:val="00D4413E"/>
    <w:rsid w:val="00D53934"/>
    <w:rsid w:val="00D53C8B"/>
    <w:rsid w:val="00D61F0D"/>
    <w:rsid w:val="00D6702E"/>
    <w:rsid w:val="00D744A1"/>
    <w:rsid w:val="00D864DD"/>
    <w:rsid w:val="00DC2CF4"/>
    <w:rsid w:val="00DD3065"/>
    <w:rsid w:val="00DD481C"/>
    <w:rsid w:val="00DE0628"/>
    <w:rsid w:val="00DE29C3"/>
    <w:rsid w:val="00DF457D"/>
    <w:rsid w:val="00E14DBD"/>
    <w:rsid w:val="00E1527C"/>
    <w:rsid w:val="00E22E1C"/>
    <w:rsid w:val="00E22E29"/>
    <w:rsid w:val="00E326D2"/>
    <w:rsid w:val="00E47D71"/>
    <w:rsid w:val="00E501D6"/>
    <w:rsid w:val="00E54BE1"/>
    <w:rsid w:val="00E61D35"/>
    <w:rsid w:val="00E638ED"/>
    <w:rsid w:val="00E66158"/>
    <w:rsid w:val="00E66AAC"/>
    <w:rsid w:val="00E83BA0"/>
    <w:rsid w:val="00E87084"/>
    <w:rsid w:val="00E9100D"/>
    <w:rsid w:val="00E93EC3"/>
    <w:rsid w:val="00E94D07"/>
    <w:rsid w:val="00EA1050"/>
    <w:rsid w:val="00EC208A"/>
    <w:rsid w:val="00EC5BCB"/>
    <w:rsid w:val="00ED117F"/>
    <w:rsid w:val="00ED1199"/>
    <w:rsid w:val="00ED1277"/>
    <w:rsid w:val="00EF1D22"/>
    <w:rsid w:val="00EF533F"/>
    <w:rsid w:val="00F03FBE"/>
    <w:rsid w:val="00F07233"/>
    <w:rsid w:val="00F10431"/>
    <w:rsid w:val="00F10A1B"/>
    <w:rsid w:val="00F277B7"/>
    <w:rsid w:val="00F44C9D"/>
    <w:rsid w:val="00F60669"/>
    <w:rsid w:val="00F75E81"/>
    <w:rsid w:val="00F87E1D"/>
    <w:rsid w:val="00F9032F"/>
    <w:rsid w:val="00F92BA0"/>
    <w:rsid w:val="00FA5586"/>
    <w:rsid w:val="00FA7412"/>
    <w:rsid w:val="00FC2BEC"/>
    <w:rsid w:val="00FD0391"/>
    <w:rsid w:val="00FD2C00"/>
    <w:rsid w:val="00FD3DD9"/>
    <w:rsid w:val="00FE563F"/>
    <w:rsid w:val="00FE7EF5"/>
    <w:rsid w:val="00FF0AF6"/>
    <w:rsid w:val="00FF38DC"/>
    <w:rsid w:val="00FF4A7D"/>
    <w:rsid w:val="00FF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d03a2,#c90784"/>
    </o:shapedefaults>
    <o:shapelayout v:ext="edit">
      <o:idmap v:ext="edit" data="1"/>
    </o:shapelayout>
  </w:shapeDefaults>
  <w:decimalSymbol w:val="."/>
  <w:listSeparator w:val=","/>
  <w14:docId w14:val="3403B6BF"/>
  <w15:docId w15:val="{2DD08E70-9F6B-4626-AA8C-572608F7D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58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25E3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E311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D75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BodyText2">
    <w:name w:val="Body Text 2"/>
    <w:basedOn w:val="Normal"/>
    <w:link w:val="BodyText2Char"/>
    <w:rsid w:val="005D7599"/>
    <w:pPr>
      <w:spacing w:after="0" w:line="240" w:lineRule="auto"/>
      <w:jc w:val="center"/>
    </w:pPr>
    <w:rPr>
      <w:rFonts w:ascii="Albertus Medium" w:eastAsia="SimSun" w:hAnsi="Albertus Medium"/>
      <w:szCs w:val="24"/>
    </w:rPr>
  </w:style>
  <w:style w:type="character" w:customStyle="1" w:styleId="BodyText2Char">
    <w:name w:val="Body Text 2 Char"/>
    <w:basedOn w:val="DefaultParagraphFont"/>
    <w:link w:val="BodyText2"/>
    <w:rsid w:val="005D7599"/>
    <w:rPr>
      <w:rFonts w:ascii="Albertus Medium" w:eastAsia="SimSun" w:hAnsi="Albertus Medium"/>
      <w:sz w:val="22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C151AE"/>
    <w:rPr>
      <w:color w:val="0000FF" w:themeColor="hyperlink"/>
      <w:u w:val="single"/>
    </w:rPr>
  </w:style>
  <w:style w:type="paragraph" w:customStyle="1" w:styleId="Default">
    <w:name w:val="Default"/>
    <w:rsid w:val="0088196F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NoSpacing">
    <w:name w:val="No Spacing"/>
    <w:uiPriority w:val="1"/>
    <w:qFormat/>
    <w:rsid w:val="0063627B"/>
    <w:rPr>
      <w:rFonts w:asciiTheme="minorHAnsi" w:eastAsiaTheme="minorEastAsia" w:hAnsiTheme="minorHAnsi" w:cstheme="minorBidi"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2210E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4B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youtube.com/watch?v=7lsrm-kAmfY" TargetMode="External"/><Relationship Id="rId18" Type="http://schemas.openxmlformats.org/officeDocument/2006/relationships/hyperlink" Target="https://www.youtube.com/watch?v=PoJJBwNcHKk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https://www.youtube.com/watch?v=72pm_Y6iUrM" TargetMode="External"/><Relationship Id="rId17" Type="http://schemas.openxmlformats.org/officeDocument/2006/relationships/hyperlink" Target="https://www.youtube.com/watch?v=7lsrm-kAmfY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72pm_Y6iUrM" TargetMode="External"/><Relationship Id="rId20" Type="http://schemas.openxmlformats.org/officeDocument/2006/relationships/hyperlink" Target="https://www.bbcgoodfood.com/recipes/polar-bear-peppermint-cream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NyP3Duj8FdQ" TargetMode="External"/><Relationship Id="rId11" Type="http://schemas.openxmlformats.org/officeDocument/2006/relationships/hyperlink" Target="https://www.senteacher.org/downloads/sensory/79/Free-Cause-And-Effect-Software-Sensory.html" TargetMode="External"/><Relationship Id="rId5" Type="http://schemas.openxmlformats.org/officeDocument/2006/relationships/hyperlink" Target="https://www.youtube.com/watch?v=0cDby-q1BTg" TargetMode="External"/><Relationship Id="rId15" Type="http://schemas.openxmlformats.org/officeDocument/2006/relationships/hyperlink" Target="https://www.senteacher.org/downloads/sensory/79/Free-Cause-And-Effect-Software-Sensory.html" TargetMode="External"/><Relationship Id="rId10" Type="http://schemas.openxmlformats.org/officeDocument/2006/relationships/hyperlink" Target="https://www.youtube.com/watch?v=NyP3Duj8FdQ" TargetMode="External"/><Relationship Id="rId19" Type="http://schemas.openxmlformats.org/officeDocument/2006/relationships/hyperlink" Target="https://www.bbcgoodfood.com/recipes/polar-bear-peppermint-cream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0cDby-q1BTg" TargetMode="External"/><Relationship Id="rId14" Type="http://schemas.openxmlformats.org/officeDocument/2006/relationships/hyperlink" Target="https://www.youtube.com/watch?v=PoJJBwNcHKk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</CharactersWithSpaces>
  <SharedDoc>false</SharedDoc>
  <HLinks>
    <vt:vector size="12" baseType="variant">
      <vt:variant>
        <vt:i4>1114235</vt:i4>
      </vt:variant>
      <vt:variant>
        <vt:i4>-1</vt:i4>
      </vt:variant>
      <vt:variant>
        <vt:i4>1052</vt:i4>
      </vt:variant>
      <vt:variant>
        <vt:i4>4</vt:i4>
      </vt:variant>
      <vt:variant>
        <vt:lpwstr>http://www.google.co.uk/url?sa=i&amp;source=imgres&amp;cd=&amp;cad=rja&amp;docid=k8_PE-SeDIy1zM&amp;tbnid=F2yFRmkv9Y4PiM:&amp;ved=0CAwQjRwwAA&amp;url=http://www.fishpond.com.au/Books/Here-Come-Aliens-Colin-McNaughton/9780744543940&amp;ei=t60IUoG2AYOvOf3ygOAN&amp;psig=AFQjCNEr2yAGN9yYHPHgJsC0U221t2hwfA&amp;ust=1376386871071336</vt:lpwstr>
      </vt:variant>
      <vt:variant>
        <vt:lpwstr/>
      </vt:variant>
      <vt:variant>
        <vt:i4>2687061</vt:i4>
      </vt:variant>
      <vt:variant>
        <vt:i4>-1</vt:i4>
      </vt:variant>
      <vt:variant>
        <vt:i4>1053</vt:i4>
      </vt:variant>
      <vt:variant>
        <vt:i4>4</vt:i4>
      </vt:variant>
      <vt:variant>
        <vt:lpwstr>http://www.google.co.uk/url?sa=i&amp;source=imgres&amp;cd=&amp;cad=rja&amp;docid=A2tQsQ_uC6dWkM&amp;tbnid=GcTI8JVNDa9I1M:&amp;ved=0CAwQjRwwAA&amp;url=http://us.macmillan.com/beegu&amp;ei=La4IUsv9NYTFPan-gbAF&amp;psig=AFQjCNEsf1bhdMpeSbk0y7qg9DlkjBoycg&amp;ust=1376386989942089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Fulwood</dc:creator>
  <cp:lastModifiedBy>John Trickett (Heatherwood)</cp:lastModifiedBy>
  <cp:revision>35</cp:revision>
  <cp:lastPrinted>2018-10-23T13:40:00Z</cp:lastPrinted>
  <dcterms:created xsi:type="dcterms:W3CDTF">2024-02-17T13:45:00Z</dcterms:created>
  <dcterms:modified xsi:type="dcterms:W3CDTF">2026-01-05T06:59:00Z</dcterms:modified>
</cp:coreProperties>
</file>